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8D30C" w14:textId="1C377CBB" w:rsidR="0003244C" w:rsidRPr="00EF717E" w:rsidRDefault="005F02B1" w:rsidP="00EF717E">
      <w:pPr>
        <w:spacing w:after="0"/>
        <w:jc w:val="center"/>
        <w:rPr>
          <w:b/>
          <w:bCs/>
          <w:sz w:val="24"/>
          <w:szCs w:val="24"/>
          <w:u w:val="single"/>
        </w:rPr>
      </w:pPr>
      <w:r w:rsidRPr="00EF717E">
        <w:rPr>
          <w:b/>
          <w:bCs/>
          <w:sz w:val="24"/>
          <w:szCs w:val="24"/>
          <w:u w:val="single"/>
        </w:rPr>
        <w:t xml:space="preserve">Minutes of the </w:t>
      </w:r>
      <w:r w:rsidR="00DA1F2D" w:rsidRPr="00EF717E">
        <w:rPr>
          <w:b/>
          <w:bCs/>
          <w:sz w:val="24"/>
          <w:szCs w:val="24"/>
          <w:u w:val="single"/>
        </w:rPr>
        <w:t xml:space="preserve">Linden Patients Participation Group Annual General Meeting held on </w:t>
      </w:r>
      <w:proofErr w:type="gramStart"/>
      <w:r w:rsidR="0003244C" w:rsidRPr="00EF717E">
        <w:rPr>
          <w:b/>
          <w:bCs/>
          <w:sz w:val="24"/>
          <w:szCs w:val="24"/>
          <w:u w:val="single"/>
        </w:rPr>
        <w:t>8/5/24</w:t>
      </w:r>
      <w:proofErr w:type="gramEnd"/>
    </w:p>
    <w:p w14:paraId="3C094701" w14:textId="65878CF5" w:rsidR="00BC202D" w:rsidRDefault="0003244C" w:rsidP="00EF717E">
      <w:pPr>
        <w:spacing w:after="0"/>
        <w:jc w:val="center"/>
        <w:rPr>
          <w:b/>
          <w:bCs/>
          <w:sz w:val="24"/>
          <w:szCs w:val="24"/>
          <w:u w:val="single"/>
        </w:rPr>
      </w:pPr>
      <w:r w:rsidRPr="00EF717E">
        <w:rPr>
          <w:b/>
          <w:bCs/>
          <w:sz w:val="24"/>
          <w:szCs w:val="24"/>
          <w:u w:val="single"/>
        </w:rPr>
        <w:t>at the Linden Surgery</w:t>
      </w:r>
      <w:r w:rsidR="00EF717E" w:rsidRPr="00EF717E">
        <w:rPr>
          <w:b/>
          <w:bCs/>
          <w:sz w:val="24"/>
          <w:szCs w:val="24"/>
          <w:u w:val="single"/>
        </w:rPr>
        <w:t>, Stapleford Care Centre</w:t>
      </w:r>
    </w:p>
    <w:p w14:paraId="282C2B4A" w14:textId="77777777" w:rsidR="00EF717E" w:rsidRDefault="00EF717E" w:rsidP="00EF717E">
      <w:pPr>
        <w:spacing w:after="0"/>
        <w:jc w:val="center"/>
        <w:rPr>
          <w:b/>
          <w:bCs/>
          <w:sz w:val="24"/>
          <w:szCs w:val="24"/>
          <w:u w:val="single"/>
        </w:rPr>
      </w:pPr>
    </w:p>
    <w:p w14:paraId="3A916D45" w14:textId="03A87D51" w:rsidR="00EF717E" w:rsidRDefault="00C56561" w:rsidP="00490799">
      <w:pPr>
        <w:spacing w:after="0"/>
        <w:ind w:left="1440" w:hanging="1440"/>
        <w:rPr>
          <w:sz w:val="24"/>
          <w:szCs w:val="24"/>
        </w:rPr>
      </w:pPr>
      <w:r>
        <w:rPr>
          <w:sz w:val="24"/>
          <w:szCs w:val="24"/>
          <w:u w:val="single"/>
        </w:rPr>
        <w:t>Present;</w:t>
      </w:r>
      <w:r>
        <w:rPr>
          <w:sz w:val="24"/>
          <w:szCs w:val="24"/>
        </w:rPr>
        <w:tab/>
        <w:t>John Crouch, Roger Howes, Sarah Marriott,</w:t>
      </w:r>
      <w:r w:rsidR="00490799">
        <w:rPr>
          <w:sz w:val="24"/>
          <w:szCs w:val="24"/>
        </w:rPr>
        <w:t xml:space="preserve"> Valerie Hatch, Gillian Blakemore, Christine Southgate, Celia Knight</w:t>
      </w:r>
    </w:p>
    <w:p w14:paraId="28A37D11" w14:textId="77777777" w:rsidR="00490799" w:rsidRDefault="00490799" w:rsidP="00490799">
      <w:pPr>
        <w:spacing w:after="0"/>
        <w:ind w:left="1440" w:hanging="1440"/>
        <w:rPr>
          <w:sz w:val="24"/>
          <w:szCs w:val="24"/>
        </w:rPr>
      </w:pPr>
    </w:p>
    <w:p w14:paraId="15A97290" w14:textId="27BC9AF3" w:rsidR="00490799" w:rsidRDefault="00490799" w:rsidP="00490799">
      <w:pPr>
        <w:spacing w:after="0"/>
        <w:ind w:left="1440" w:hanging="1440"/>
        <w:rPr>
          <w:sz w:val="24"/>
          <w:szCs w:val="24"/>
        </w:rPr>
      </w:pPr>
      <w:r w:rsidRPr="00490799">
        <w:rPr>
          <w:sz w:val="24"/>
          <w:szCs w:val="24"/>
          <w:u w:val="single"/>
        </w:rPr>
        <w:t>Apologies;</w:t>
      </w:r>
      <w:r>
        <w:rPr>
          <w:sz w:val="24"/>
          <w:szCs w:val="24"/>
        </w:rPr>
        <w:tab/>
      </w:r>
      <w:r w:rsidR="00C11AA9">
        <w:rPr>
          <w:sz w:val="24"/>
          <w:szCs w:val="24"/>
        </w:rPr>
        <w:t>Sally Robbins</w:t>
      </w:r>
    </w:p>
    <w:p w14:paraId="200FEE84" w14:textId="77777777" w:rsidR="00C11AA9" w:rsidRDefault="00C11AA9" w:rsidP="00490799">
      <w:pPr>
        <w:spacing w:after="0"/>
        <w:ind w:left="1440" w:hanging="1440"/>
        <w:rPr>
          <w:sz w:val="24"/>
          <w:szCs w:val="24"/>
        </w:rPr>
      </w:pPr>
    </w:p>
    <w:p w14:paraId="4C63581A" w14:textId="5A076EC0" w:rsidR="00C11AA9" w:rsidRDefault="00C11AA9" w:rsidP="00CE6A8E">
      <w:pPr>
        <w:spacing w:after="0"/>
        <w:rPr>
          <w:sz w:val="24"/>
          <w:szCs w:val="24"/>
        </w:rPr>
      </w:pPr>
      <w:r>
        <w:rPr>
          <w:sz w:val="24"/>
          <w:szCs w:val="24"/>
        </w:rPr>
        <w:t xml:space="preserve">Neil Heathcote had informed the group that he was no longer able </w:t>
      </w:r>
      <w:r w:rsidR="00CE6A8E">
        <w:rPr>
          <w:sz w:val="24"/>
          <w:szCs w:val="24"/>
        </w:rPr>
        <w:t>to be a member due to other commitments.</w:t>
      </w:r>
      <w:r w:rsidR="006679ED">
        <w:rPr>
          <w:sz w:val="24"/>
          <w:szCs w:val="24"/>
        </w:rPr>
        <w:t xml:space="preserve">  </w:t>
      </w:r>
      <w:proofErr w:type="gramStart"/>
      <w:r w:rsidR="006679ED">
        <w:rPr>
          <w:sz w:val="24"/>
          <w:szCs w:val="24"/>
        </w:rPr>
        <w:t>Unfortunately</w:t>
      </w:r>
      <w:proofErr w:type="gramEnd"/>
      <w:r w:rsidR="006679ED">
        <w:rPr>
          <w:sz w:val="24"/>
          <w:szCs w:val="24"/>
        </w:rPr>
        <w:t xml:space="preserve"> the practice had not been able to assist with </w:t>
      </w:r>
      <w:r w:rsidR="00DB385C">
        <w:rPr>
          <w:sz w:val="24"/>
          <w:szCs w:val="24"/>
        </w:rPr>
        <w:t>contacting patients to let them know about the meeting so there were no patients who were not already members of the group present.</w:t>
      </w:r>
      <w:r w:rsidR="00802FE6">
        <w:rPr>
          <w:sz w:val="24"/>
          <w:szCs w:val="24"/>
        </w:rPr>
        <w:t xml:space="preserve">  Christine had taken out some publicity in the area.</w:t>
      </w:r>
    </w:p>
    <w:p w14:paraId="2F6696EF" w14:textId="77777777" w:rsidR="00B062B5" w:rsidRDefault="00B062B5" w:rsidP="00CE6A8E">
      <w:pPr>
        <w:spacing w:after="0"/>
        <w:rPr>
          <w:sz w:val="24"/>
          <w:szCs w:val="24"/>
        </w:rPr>
      </w:pPr>
    </w:p>
    <w:p w14:paraId="11855404" w14:textId="5379FDCA" w:rsidR="00B062B5" w:rsidRDefault="00B062B5" w:rsidP="00CE6A8E">
      <w:pPr>
        <w:spacing w:after="0"/>
        <w:rPr>
          <w:sz w:val="24"/>
          <w:szCs w:val="24"/>
          <w:u w:val="single"/>
        </w:rPr>
      </w:pPr>
      <w:r w:rsidRPr="00B062B5">
        <w:rPr>
          <w:sz w:val="24"/>
          <w:szCs w:val="24"/>
          <w:u w:val="single"/>
        </w:rPr>
        <w:t>Minutes of the 2023 Annual General Meeting</w:t>
      </w:r>
    </w:p>
    <w:p w14:paraId="4187DABC" w14:textId="74C12B6F" w:rsidR="00B062B5" w:rsidRDefault="000D4F35" w:rsidP="00CE6A8E">
      <w:pPr>
        <w:spacing w:after="0"/>
        <w:rPr>
          <w:sz w:val="24"/>
          <w:szCs w:val="24"/>
        </w:rPr>
      </w:pPr>
      <w:r>
        <w:rPr>
          <w:sz w:val="24"/>
          <w:szCs w:val="24"/>
        </w:rPr>
        <w:t>The minutes of the 2023 AGM were ag</w:t>
      </w:r>
      <w:r w:rsidR="00A602F9">
        <w:rPr>
          <w:sz w:val="24"/>
          <w:szCs w:val="24"/>
        </w:rPr>
        <w:t>reed as a true record.</w:t>
      </w:r>
    </w:p>
    <w:p w14:paraId="389FA6B0" w14:textId="77777777" w:rsidR="00A602F9" w:rsidRDefault="00A602F9" w:rsidP="00CE6A8E">
      <w:pPr>
        <w:spacing w:after="0"/>
        <w:rPr>
          <w:sz w:val="24"/>
          <w:szCs w:val="24"/>
        </w:rPr>
      </w:pPr>
    </w:p>
    <w:p w14:paraId="756EE9FE" w14:textId="3BF2CD37" w:rsidR="00A602F9" w:rsidRDefault="00A602F9" w:rsidP="00CE6A8E">
      <w:pPr>
        <w:spacing w:after="0"/>
        <w:rPr>
          <w:sz w:val="24"/>
          <w:szCs w:val="24"/>
          <w:u w:val="single"/>
        </w:rPr>
      </w:pPr>
      <w:r w:rsidRPr="00A602F9">
        <w:rPr>
          <w:sz w:val="24"/>
          <w:szCs w:val="24"/>
          <w:u w:val="single"/>
        </w:rPr>
        <w:t>What has LPPG worked on since the last AGM?</w:t>
      </w:r>
    </w:p>
    <w:p w14:paraId="56251D86" w14:textId="12CCB48F" w:rsidR="00A602F9" w:rsidRDefault="00A602F9" w:rsidP="00CE6A8E">
      <w:pPr>
        <w:spacing w:after="0"/>
        <w:rPr>
          <w:sz w:val="24"/>
          <w:szCs w:val="24"/>
        </w:rPr>
      </w:pPr>
      <w:r>
        <w:rPr>
          <w:sz w:val="24"/>
          <w:szCs w:val="24"/>
        </w:rPr>
        <w:t xml:space="preserve">John </w:t>
      </w:r>
      <w:r w:rsidR="00481C91">
        <w:rPr>
          <w:sz w:val="24"/>
          <w:szCs w:val="24"/>
        </w:rPr>
        <w:t>highlighted the key points from the last twelve months which had been a period of significant change with several staff members leaving the practice.</w:t>
      </w:r>
      <w:r w:rsidR="00D10BA0">
        <w:rPr>
          <w:sz w:val="24"/>
          <w:szCs w:val="24"/>
        </w:rPr>
        <w:t xml:space="preserve">   (See attached report).</w:t>
      </w:r>
    </w:p>
    <w:p w14:paraId="39FA7642" w14:textId="77777777" w:rsidR="00D10BA0" w:rsidRDefault="00D10BA0" w:rsidP="00CE6A8E">
      <w:pPr>
        <w:spacing w:after="0"/>
        <w:rPr>
          <w:sz w:val="24"/>
          <w:szCs w:val="24"/>
        </w:rPr>
      </w:pPr>
    </w:p>
    <w:p w14:paraId="49BD640E" w14:textId="306AEAC3" w:rsidR="00D10BA0" w:rsidRDefault="00D10BA0" w:rsidP="00CE6A8E">
      <w:pPr>
        <w:spacing w:after="0"/>
        <w:rPr>
          <w:sz w:val="24"/>
          <w:szCs w:val="24"/>
          <w:u w:val="single"/>
        </w:rPr>
      </w:pPr>
      <w:r w:rsidRPr="00D10BA0">
        <w:rPr>
          <w:sz w:val="24"/>
          <w:szCs w:val="24"/>
          <w:u w:val="single"/>
        </w:rPr>
        <w:t>Nominations for the Linden Patient Participation Group</w:t>
      </w:r>
    </w:p>
    <w:p w14:paraId="5EA44A50" w14:textId="77777777" w:rsidR="009548ED" w:rsidRDefault="00FE03BB" w:rsidP="00CE6A8E">
      <w:pPr>
        <w:spacing w:after="0"/>
        <w:rPr>
          <w:sz w:val="24"/>
          <w:szCs w:val="24"/>
        </w:rPr>
      </w:pPr>
      <w:r>
        <w:rPr>
          <w:sz w:val="24"/>
          <w:szCs w:val="24"/>
        </w:rPr>
        <w:t>LPPG changed the constitution in 2023 to allow up to 18 people to become members of the group</w:t>
      </w:r>
      <w:r w:rsidR="00E61541">
        <w:rPr>
          <w:sz w:val="24"/>
          <w:szCs w:val="24"/>
        </w:rPr>
        <w:t xml:space="preserve">.  Despite new members joining the group, one member had now left the </w:t>
      </w:r>
      <w:proofErr w:type="gramStart"/>
      <w:r w:rsidR="00E61541">
        <w:rPr>
          <w:sz w:val="24"/>
          <w:szCs w:val="24"/>
        </w:rPr>
        <w:t>practice</w:t>
      </w:r>
      <w:proofErr w:type="gramEnd"/>
      <w:r w:rsidR="00E61541">
        <w:rPr>
          <w:sz w:val="24"/>
          <w:szCs w:val="24"/>
        </w:rPr>
        <w:t xml:space="preserve"> and another had sadly died</w:t>
      </w:r>
      <w:r w:rsidR="00365299">
        <w:rPr>
          <w:sz w:val="24"/>
          <w:szCs w:val="24"/>
        </w:rPr>
        <w:t xml:space="preserve">.   </w:t>
      </w:r>
    </w:p>
    <w:p w14:paraId="73EF5832" w14:textId="77777777" w:rsidR="009548ED" w:rsidRDefault="009548ED" w:rsidP="00CE6A8E">
      <w:pPr>
        <w:spacing w:after="0"/>
        <w:rPr>
          <w:sz w:val="24"/>
          <w:szCs w:val="24"/>
        </w:rPr>
      </w:pPr>
    </w:p>
    <w:p w14:paraId="3EBB60CF" w14:textId="5FC3C1D1" w:rsidR="00D10BA0" w:rsidRDefault="00365299" w:rsidP="00CE6A8E">
      <w:pPr>
        <w:spacing w:after="0"/>
        <w:rPr>
          <w:sz w:val="24"/>
          <w:szCs w:val="24"/>
        </w:rPr>
      </w:pPr>
      <w:r>
        <w:rPr>
          <w:sz w:val="24"/>
          <w:szCs w:val="24"/>
        </w:rPr>
        <w:t xml:space="preserve">The following people had expressed an interest in continuing to be part of the group and were elected </w:t>
      </w:r>
      <w:proofErr w:type="gramStart"/>
      <w:r>
        <w:rPr>
          <w:sz w:val="24"/>
          <w:szCs w:val="24"/>
        </w:rPr>
        <w:t>unopposed;-</w:t>
      </w:r>
      <w:proofErr w:type="gramEnd"/>
    </w:p>
    <w:p w14:paraId="0141A6D3" w14:textId="77777777" w:rsidR="009548ED" w:rsidRDefault="009548ED" w:rsidP="00CE6A8E">
      <w:pPr>
        <w:spacing w:after="0"/>
        <w:rPr>
          <w:sz w:val="24"/>
          <w:szCs w:val="24"/>
        </w:rPr>
      </w:pPr>
    </w:p>
    <w:p w14:paraId="06D7871A" w14:textId="540FE7EF" w:rsidR="00005C07" w:rsidRDefault="00005C07" w:rsidP="00CE6A8E">
      <w:pPr>
        <w:spacing w:after="0"/>
        <w:rPr>
          <w:sz w:val="24"/>
          <w:szCs w:val="24"/>
        </w:rPr>
      </w:pPr>
      <w:r>
        <w:rPr>
          <w:sz w:val="24"/>
          <w:szCs w:val="24"/>
        </w:rPr>
        <w:t>John Crouch</w:t>
      </w:r>
    </w:p>
    <w:p w14:paraId="526C1B08" w14:textId="6D6C9416" w:rsidR="00005C07" w:rsidRDefault="00005C07" w:rsidP="00CE6A8E">
      <w:pPr>
        <w:spacing w:after="0"/>
        <w:rPr>
          <w:sz w:val="24"/>
          <w:szCs w:val="24"/>
        </w:rPr>
      </w:pPr>
      <w:r>
        <w:rPr>
          <w:sz w:val="24"/>
          <w:szCs w:val="24"/>
        </w:rPr>
        <w:t>Alan Roberts</w:t>
      </w:r>
    </w:p>
    <w:p w14:paraId="57E0C189" w14:textId="0C6E9E20" w:rsidR="00005C07" w:rsidRDefault="00005C07" w:rsidP="00CE6A8E">
      <w:pPr>
        <w:spacing w:after="0"/>
        <w:rPr>
          <w:sz w:val="24"/>
          <w:szCs w:val="24"/>
        </w:rPr>
      </w:pPr>
      <w:r>
        <w:rPr>
          <w:sz w:val="24"/>
          <w:szCs w:val="24"/>
        </w:rPr>
        <w:t>Susan McGuire</w:t>
      </w:r>
    </w:p>
    <w:p w14:paraId="58FC85A9" w14:textId="3DE02B0B" w:rsidR="00005C07" w:rsidRDefault="00005C07" w:rsidP="00CE6A8E">
      <w:pPr>
        <w:spacing w:after="0"/>
        <w:rPr>
          <w:sz w:val="24"/>
          <w:szCs w:val="24"/>
        </w:rPr>
      </w:pPr>
      <w:r>
        <w:rPr>
          <w:sz w:val="24"/>
          <w:szCs w:val="24"/>
        </w:rPr>
        <w:t>Christine Southgate</w:t>
      </w:r>
    </w:p>
    <w:p w14:paraId="31990FCE" w14:textId="69FF2E86" w:rsidR="00420F40" w:rsidRDefault="00420F40" w:rsidP="00CE6A8E">
      <w:pPr>
        <w:spacing w:after="0"/>
        <w:rPr>
          <w:sz w:val="24"/>
          <w:szCs w:val="24"/>
        </w:rPr>
      </w:pPr>
      <w:r>
        <w:rPr>
          <w:sz w:val="24"/>
          <w:szCs w:val="24"/>
        </w:rPr>
        <w:t>Sarah Marriott</w:t>
      </w:r>
    </w:p>
    <w:p w14:paraId="4CC750F1" w14:textId="6FAC4BA7" w:rsidR="00420F40" w:rsidRDefault="00420F40" w:rsidP="00CE6A8E">
      <w:pPr>
        <w:spacing w:after="0"/>
        <w:rPr>
          <w:sz w:val="24"/>
          <w:szCs w:val="24"/>
        </w:rPr>
      </w:pPr>
      <w:r>
        <w:rPr>
          <w:sz w:val="24"/>
          <w:szCs w:val="24"/>
        </w:rPr>
        <w:t xml:space="preserve">Gillian </w:t>
      </w:r>
      <w:r w:rsidR="00BE633F">
        <w:rPr>
          <w:sz w:val="24"/>
          <w:szCs w:val="24"/>
        </w:rPr>
        <w:t>Blakemore</w:t>
      </w:r>
    </w:p>
    <w:p w14:paraId="36A6864B" w14:textId="4A830192" w:rsidR="00420F40" w:rsidRDefault="00420F40" w:rsidP="00CE6A8E">
      <w:pPr>
        <w:spacing w:after="0"/>
        <w:rPr>
          <w:sz w:val="24"/>
          <w:szCs w:val="24"/>
        </w:rPr>
      </w:pPr>
      <w:r>
        <w:rPr>
          <w:sz w:val="24"/>
          <w:szCs w:val="24"/>
        </w:rPr>
        <w:t>Valerie Hatch</w:t>
      </w:r>
    </w:p>
    <w:p w14:paraId="55007E5D" w14:textId="28BBC731" w:rsidR="00BE633F" w:rsidRDefault="00BE633F" w:rsidP="00CE6A8E">
      <w:pPr>
        <w:spacing w:after="0"/>
        <w:rPr>
          <w:sz w:val="24"/>
          <w:szCs w:val="24"/>
        </w:rPr>
      </w:pPr>
      <w:r>
        <w:rPr>
          <w:sz w:val="24"/>
          <w:szCs w:val="24"/>
        </w:rPr>
        <w:t>Roger Howes</w:t>
      </w:r>
    </w:p>
    <w:p w14:paraId="711B69B1" w14:textId="206E76DF" w:rsidR="00BE633F" w:rsidRDefault="00BE633F" w:rsidP="00CE6A8E">
      <w:pPr>
        <w:spacing w:after="0"/>
        <w:rPr>
          <w:sz w:val="24"/>
          <w:szCs w:val="24"/>
        </w:rPr>
      </w:pPr>
      <w:r>
        <w:rPr>
          <w:sz w:val="24"/>
          <w:szCs w:val="24"/>
        </w:rPr>
        <w:t>Sally Robbins</w:t>
      </w:r>
    </w:p>
    <w:p w14:paraId="64187775" w14:textId="74754BBC" w:rsidR="00BE633F" w:rsidRDefault="00BE633F" w:rsidP="00CE6A8E">
      <w:pPr>
        <w:spacing w:after="0"/>
        <w:rPr>
          <w:sz w:val="24"/>
          <w:szCs w:val="24"/>
        </w:rPr>
      </w:pPr>
      <w:r>
        <w:rPr>
          <w:sz w:val="24"/>
          <w:szCs w:val="24"/>
        </w:rPr>
        <w:t>Celia Knight</w:t>
      </w:r>
    </w:p>
    <w:p w14:paraId="686E2AEB" w14:textId="77777777" w:rsidR="00802FE6" w:rsidRDefault="00802FE6" w:rsidP="00CE6A8E">
      <w:pPr>
        <w:spacing w:after="0"/>
        <w:rPr>
          <w:sz w:val="24"/>
          <w:szCs w:val="24"/>
        </w:rPr>
      </w:pPr>
    </w:p>
    <w:p w14:paraId="490D7F38" w14:textId="52D21DA9" w:rsidR="00802FE6" w:rsidRDefault="00CF6140" w:rsidP="00CE6A8E">
      <w:pPr>
        <w:spacing w:after="0"/>
        <w:rPr>
          <w:sz w:val="24"/>
          <w:szCs w:val="24"/>
          <w:u w:val="single"/>
        </w:rPr>
      </w:pPr>
      <w:r w:rsidRPr="00CF6140">
        <w:rPr>
          <w:sz w:val="24"/>
          <w:szCs w:val="24"/>
          <w:u w:val="single"/>
        </w:rPr>
        <w:t>Future Work and Date of the Next Meeting</w:t>
      </w:r>
    </w:p>
    <w:p w14:paraId="695F7A18" w14:textId="77777777" w:rsidR="004201AF" w:rsidRDefault="00A21F04" w:rsidP="00CE6A8E">
      <w:pPr>
        <w:spacing w:after="0"/>
        <w:rPr>
          <w:sz w:val="24"/>
          <w:szCs w:val="24"/>
        </w:rPr>
      </w:pPr>
      <w:r>
        <w:rPr>
          <w:sz w:val="24"/>
          <w:szCs w:val="24"/>
        </w:rPr>
        <w:t>Progress was required on the issues arising from the Patients Survey which had taken place in March 2023.</w:t>
      </w:r>
      <w:r w:rsidR="0039405A">
        <w:rPr>
          <w:sz w:val="24"/>
          <w:szCs w:val="24"/>
        </w:rPr>
        <w:t xml:space="preserve"> </w:t>
      </w:r>
      <w:r w:rsidR="00D036DC">
        <w:rPr>
          <w:sz w:val="24"/>
          <w:szCs w:val="24"/>
        </w:rPr>
        <w:t xml:space="preserve">It was requested that the group ensures that the queuing system is reintroduced </w:t>
      </w:r>
      <w:r w:rsidR="004201AF">
        <w:rPr>
          <w:sz w:val="24"/>
          <w:szCs w:val="24"/>
        </w:rPr>
        <w:t xml:space="preserve">when the new phone system is installed later in the year.  </w:t>
      </w:r>
    </w:p>
    <w:p w14:paraId="21DF3ECD" w14:textId="77777777" w:rsidR="004201AF" w:rsidRDefault="004201AF" w:rsidP="00CE6A8E">
      <w:pPr>
        <w:spacing w:after="0"/>
        <w:rPr>
          <w:sz w:val="24"/>
          <w:szCs w:val="24"/>
        </w:rPr>
      </w:pPr>
    </w:p>
    <w:p w14:paraId="60A2C7A4" w14:textId="77777777" w:rsidR="00E266D3" w:rsidRDefault="0039405A" w:rsidP="00CE6A8E">
      <w:pPr>
        <w:spacing w:after="0"/>
        <w:rPr>
          <w:sz w:val="24"/>
          <w:szCs w:val="24"/>
        </w:rPr>
      </w:pPr>
      <w:r>
        <w:rPr>
          <w:sz w:val="24"/>
          <w:szCs w:val="24"/>
        </w:rPr>
        <w:t xml:space="preserve">The group recognised that, with </w:t>
      </w:r>
      <w:r w:rsidR="00E938BC">
        <w:rPr>
          <w:sz w:val="24"/>
          <w:szCs w:val="24"/>
        </w:rPr>
        <w:t xml:space="preserve">the </w:t>
      </w:r>
      <w:proofErr w:type="gramStart"/>
      <w:r w:rsidR="00E938BC">
        <w:rPr>
          <w:sz w:val="24"/>
          <w:szCs w:val="24"/>
        </w:rPr>
        <w:t>long standing</w:t>
      </w:r>
      <w:proofErr w:type="gramEnd"/>
      <w:r w:rsidR="00E938BC">
        <w:rPr>
          <w:sz w:val="24"/>
          <w:szCs w:val="24"/>
        </w:rPr>
        <w:t xml:space="preserve"> Practice Manager </w:t>
      </w:r>
      <w:r w:rsidR="003E163B">
        <w:rPr>
          <w:sz w:val="24"/>
          <w:szCs w:val="24"/>
        </w:rPr>
        <w:t>leaving</w:t>
      </w:r>
      <w:r w:rsidR="00E938BC">
        <w:rPr>
          <w:sz w:val="24"/>
          <w:szCs w:val="24"/>
        </w:rPr>
        <w:t xml:space="preserve"> at Christmas</w:t>
      </w:r>
      <w:r w:rsidR="00D26B9A">
        <w:rPr>
          <w:sz w:val="24"/>
          <w:szCs w:val="24"/>
        </w:rPr>
        <w:t xml:space="preserve"> 2023</w:t>
      </w:r>
      <w:r w:rsidR="003E163B">
        <w:rPr>
          <w:sz w:val="24"/>
          <w:szCs w:val="24"/>
        </w:rPr>
        <w:t xml:space="preserve">, there was a lot of work currently for the remaining staff to do.  </w:t>
      </w:r>
      <w:r w:rsidR="00B2449B">
        <w:rPr>
          <w:sz w:val="24"/>
          <w:szCs w:val="24"/>
        </w:rPr>
        <w:t>It was therefore agree</w:t>
      </w:r>
      <w:r w:rsidR="004201AF">
        <w:rPr>
          <w:sz w:val="24"/>
          <w:szCs w:val="24"/>
        </w:rPr>
        <w:t xml:space="preserve">d </w:t>
      </w:r>
      <w:r w:rsidR="00B2449B">
        <w:rPr>
          <w:sz w:val="24"/>
          <w:szCs w:val="24"/>
        </w:rPr>
        <w:t xml:space="preserve">to cancel the June meeting and to </w:t>
      </w:r>
      <w:r w:rsidR="004A56B8">
        <w:rPr>
          <w:sz w:val="24"/>
          <w:szCs w:val="24"/>
        </w:rPr>
        <w:t xml:space="preserve">next meet on </w:t>
      </w:r>
      <w:r w:rsidR="001D6709">
        <w:rPr>
          <w:sz w:val="24"/>
          <w:szCs w:val="24"/>
        </w:rPr>
        <w:t>Thursday, August 8</w:t>
      </w:r>
      <w:r w:rsidR="001D6709" w:rsidRPr="004201AF">
        <w:rPr>
          <w:sz w:val="24"/>
          <w:szCs w:val="24"/>
          <w:vertAlign w:val="superscript"/>
        </w:rPr>
        <w:t>th</w:t>
      </w:r>
      <w:r w:rsidR="004201AF">
        <w:rPr>
          <w:sz w:val="24"/>
          <w:szCs w:val="24"/>
        </w:rPr>
        <w:t xml:space="preserve"> at 11am</w:t>
      </w:r>
      <w:r w:rsidR="00B96DBE">
        <w:rPr>
          <w:sz w:val="24"/>
          <w:szCs w:val="24"/>
        </w:rPr>
        <w:t xml:space="preserve">.  </w:t>
      </w:r>
    </w:p>
    <w:p w14:paraId="05371A98" w14:textId="1B1251C6" w:rsidR="00AF794F" w:rsidRDefault="00B96DBE" w:rsidP="00CE6A8E">
      <w:pPr>
        <w:spacing w:after="0"/>
        <w:rPr>
          <w:sz w:val="24"/>
          <w:szCs w:val="24"/>
        </w:rPr>
      </w:pPr>
      <w:r>
        <w:rPr>
          <w:sz w:val="24"/>
          <w:szCs w:val="24"/>
        </w:rPr>
        <w:lastRenderedPageBreak/>
        <w:t>It was agreed that it would be useful to have a discussion with the new management team at th</w:t>
      </w:r>
      <w:r w:rsidR="00E266D3">
        <w:rPr>
          <w:sz w:val="24"/>
          <w:szCs w:val="24"/>
        </w:rPr>
        <w:t>e August</w:t>
      </w:r>
      <w:r>
        <w:rPr>
          <w:sz w:val="24"/>
          <w:szCs w:val="24"/>
        </w:rPr>
        <w:t xml:space="preserve"> meeting about how the practice saw the role of LPPG </w:t>
      </w:r>
      <w:r w:rsidR="006F7421">
        <w:rPr>
          <w:sz w:val="24"/>
          <w:szCs w:val="24"/>
        </w:rPr>
        <w:t>and how the group can best represent the patients views and support the practice.</w:t>
      </w:r>
      <w:r w:rsidR="00381C48">
        <w:rPr>
          <w:sz w:val="24"/>
          <w:szCs w:val="24"/>
        </w:rPr>
        <w:t xml:space="preserve">  </w:t>
      </w:r>
      <w:r w:rsidR="000A05B0">
        <w:rPr>
          <w:sz w:val="24"/>
          <w:szCs w:val="24"/>
        </w:rPr>
        <w:t xml:space="preserve">Examples of how LPPG has worked with the practice previously could be given if needed </w:t>
      </w:r>
      <w:proofErr w:type="spellStart"/>
      <w:r w:rsidR="000A05B0">
        <w:rPr>
          <w:sz w:val="24"/>
          <w:szCs w:val="24"/>
        </w:rPr>
        <w:t>eg</w:t>
      </w:r>
      <w:proofErr w:type="spellEnd"/>
      <w:r w:rsidR="000A05B0">
        <w:rPr>
          <w:sz w:val="24"/>
          <w:szCs w:val="24"/>
        </w:rPr>
        <w:t xml:space="preserve"> promotion of </w:t>
      </w:r>
      <w:r w:rsidR="0028006A">
        <w:rPr>
          <w:sz w:val="24"/>
          <w:szCs w:val="24"/>
        </w:rPr>
        <w:t xml:space="preserve">online booking system, </w:t>
      </w:r>
      <w:proofErr w:type="gramStart"/>
      <w:r w:rsidR="0028006A">
        <w:rPr>
          <w:sz w:val="24"/>
          <w:szCs w:val="24"/>
        </w:rPr>
        <w:t>patients</w:t>
      </w:r>
      <w:proofErr w:type="gramEnd"/>
      <w:r w:rsidR="0028006A">
        <w:rPr>
          <w:sz w:val="24"/>
          <w:szCs w:val="24"/>
        </w:rPr>
        <w:t xml:space="preserve"> surveys, arranging meetings with NHIS re phone system</w:t>
      </w:r>
      <w:r w:rsidR="002D32C8">
        <w:rPr>
          <w:sz w:val="24"/>
          <w:szCs w:val="24"/>
        </w:rPr>
        <w:t>, did not attend publicity, flu clinics</w:t>
      </w:r>
      <w:r w:rsidR="00DF2C1C">
        <w:rPr>
          <w:sz w:val="24"/>
          <w:szCs w:val="24"/>
        </w:rPr>
        <w:t>, talking to CQC, raising issues at locality meetings</w:t>
      </w:r>
      <w:r w:rsidR="00185A4C">
        <w:rPr>
          <w:sz w:val="24"/>
          <w:szCs w:val="24"/>
        </w:rPr>
        <w:t>,</w:t>
      </w:r>
      <w:r w:rsidR="00193D59">
        <w:rPr>
          <w:sz w:val="24"/>
          <w:szCs w:val="24"/>
        </w:rPr>
        <w:t xml:space="preserve"> newsletters</w:t>
      </w:r>
      <w:r w:rsidR="00AF794F">
        <w:rPr>
          <w:sz w:val="24"/>
          <w:szCs w:val="24"/>
        </w:rPr>
        <w:t>.</w:t>
      </w:r>
    </w:p>
    <w:p w14:paraId="15BA428E" w14:textId="77777777" w:rsidR="008E0D1F" w:rsidRDefault="008E0D1F" w:rsidP="00CE6A8E">
      <w:pPr>
        <w:spacing w:after="0"/>
        <w:rPr>
          <w:sz w:val="24"/>
          <w:szCs w:val="24"/>
        </w:rPr>
      </w:pPr>
    </w:p>
    <w:p w14:paraId="540873D0" w14:textId="68C279AE" w:rsidR="008E0D1F" w:rsidRPr="00A21F04" w:rsidRDefault="008E0D1F" w:rsidP="00CE6A8E">
      <w:pPr>
        <w:spacing w:after="0"/>
        <w:rPr>
          <w:sz w:val="24"/>
          <w:szCs w:val="24"/>
        </w:rPr>
      </w:pPr>
      <w:r>
        <w:rPr>
          <w:sz w:val="24"/>
          <w:szCs w:val="24"/>
        </w:rPr>
        <w:t>John than</w:t>
      </w:r>
      <w:r w:rsidR="00083D0D">
        <w:rPr>
          <w:sz w:val="24"/>
          <w:szCs w:val="24"/>
        </w:rPr>
        <w:t>ked everyone for attending and for the time given to the group voluntarily over the past 12 months</w:t>
      </w:r>
      <w:r w:rsidR="00827684">
        <w:rPr>
          <w:sz w:val="24"/>
          <w:szCs w:val="24"/>
        </w:rPr>
        <w:t>.</w:t>
      </w:r>
    </w:p>
    <w:p w14:paraId="06F05332" w14:textId="77777777" w:rsidR="00BE633F" w:rsidRDefault="00BE633F" w:rsidP="00CE6A8E">
      <w:pPr>
        <w:spacing w:after="0"/>
        <w:rPr>
          <w:sz w:val="24"/>
          <w:szCs w:val="24"/>
        </w:rPr>
      </w:pPr>
    </w:p>
    <w:p w14:paraId="1EC26C65" w14:textId="77777777" w:rsidR="00941393" w:rsidRDefault="00941393" w:rsidP="00CE6A8E">
      <w:pPr>
        <w:spacing w:after="0"/>
        <w:rPr>
          <w:sz w:val="24"/>
          <w:szCs w:val="24"/>
        </w:rPr>
      </w:pPr>
    </w:p>
    <w:p w14:paraId="26205656" w14:textId="38EABD89" w:rsidR="0073343E" w:rsidRPr="001D5F06" w:rsidRDefault="0073343E" w:rsidP="0073343E">
      <w:pPr>
        <w:pStyle w:val="ListParagraph"/>
        <w:spacing w:after="0"/>
        <w:ind w:left="426"/>
        <w:rPr>
          <w:rFonts w:ascii="Calibri" w:hAnsi="Calibri" w:cs="Calibri"/>
          <w:b/>
          <w:bCs/>
          <w:sz w:val="24"/>
          <w:szCs w:val="24"/>
        </w:rPr>
      </w:pPr>
      <w:r w:rsidRPr="001D5F06">
        <w:rPr>
          <w:rFonts w:ascii="Calibri" w:hAnsi="Calibri" w:cs="Calibri"/>
          <w:b/>
          <w:bCs/>
          <w:sz w:val="24"/>
          <w:szCs w:val="24"/>
        </w:rPr>
        <w:t xml:space="preserve">Chairperson’s </w:t>
      </w:r>
      <w:r w:rsidRPr="001D5F06">
        <w:rPr>
          <w:rFonts w:ascii="Calibri" w:hAnsi="Calibri" w:cs="Calibri"/>
          <w:b/>
          <w:bCs/>
          <w:sz w:val="24"/>
          <w:szCs w:val="24"/>
        </w:rPr>
        <w:t>Words for the AGM meeting 08.05.2024.</w:t>
      </w:r>
    </w:p>
    <w:p w14:paraId="419CE5BA" w14:textId="77777777" w:rsidR="0073343E" w:rsidRPr="001D5F06" w:rsidRDefault="0073343E" w:rsidP="0073343E">
      <w:pPr>
        <w:pStyle w:val="ListParagraph"/>
        <w:spacing w:after="0"/>
        <w:ind w:left="426"/>
        <w:rPr>
          <w:rFonts w:ascii="Calibri" w:hAnsi="Calibri" w:cs="Calibri"/>
          <w:sz w:val="24"/>
          <w:szCs w:val="24"/>
        </w:rPr>
      </w:pPr>
    </w:p>
    <w:p w14:paraId="3B25EB29" w14:textId="77777777" w:rsidR="0073343E" w:rsidRPr="001D5F06" w:rsidRDefault="0073343E" w:rsidP="0073343E">
      <w:pPr>
        <w:pStyle w:val="ListParagraph"/>
        <w:spacing w:after="0"/>
        <w:ind w:left="426"/>
        <w:rPr>
          <w:rFonts w:ascii="Calibri" w:hAnsi="Calibri" w:cs="Calibri"/>
          <w:sz w:val="24"/>
          <w:szCs w:val="24"/>
        </w:rPr>
      </w:pPr>
      <w:r w:rsidRPr="001D5F06">
        <w:rPr>
          <w:rFonts w:ascii="Calibri" w:hAnsi="Calibri" w:cs="Calibri"/>
          <w:sz w:val="24"/>
          <w:szCs w:val="24"/>
        </w:rPr>
        <w:t xml:space="preserve">Good evening </w:t>
      </w:r>
      <w:proofErr w:type="gramStart"/>
      <w:r w:rsidRPr="001D5F06">
        <w:rPr>
          <w:rFonts w:ascii="Calibri" w:hAnsi="Calibri" w:cs="Calibri"/>
          <w:sz w:val="24"/>
          <w:szCs w:val="24"/>
        </w:rPr>
        <w:t>every one</w:t>
      </w:r>
      <w:proofErr w:type="gramEnd"/>
      <w:r w:rsidRPr="001D5F06">
        <w:rPr>
          <w:rFonts w:ascii="Calibri" w:hAnsi="Calibri" w:cs="Calibri"/>
          <w:sz w:val="24"/>
          <w:szCs w:val="24"/>
        </w:rPr>
        <w:t xml:space="preserve"> and very warm welcome to our second Annual general meeting of the Linden PPG since the covid pandemic.</w:t>
      </w:r>
    </w:p>
    <w:p w14:paraId="38BB4E86" w14:textId="77777777" w:rsidR="0073343E" w:rsidRPr="001D5F06" w:rsidRDefault="0073343E" w:rsidP="0073343E">
      <w:pPr>
        <w:pStyle w:val="ListParagraph"/>
        <w:spacing w:after="0"/>
        <w:ind w:left="426"/>
        <w:rPr>
          <w:rFonts w:ascii="Calibri" w:hAnsi="Calibri" w:cs="Calibri"/>
          <w:sz w:val="24"/>
          <w:szCs w:val="24"/>
        </w:rPr>
      </w:pPr>
      <w:r w:rsidRPr="001D5F06">
        <w:rPr>
          <w:rFonts w:ascii="Calibri" w:hAnsi="Calibri" w:cs="Calibri"/>
          <w:sz w:val="24"/>
          <w:szCs w:val="24"/>
        </w:rPr>
        <w:t>Our year has been one of consolidation following our patient survey and some progress has been made around the data report and action plan.</w:t>
      </w:r>
    </w:p>
    <w:p w14:paraId="04C0413A" w14:textId="77777777" w:rsidR="0073343E" w:rsidRPr="001D5F06" w:rsidRDefault="0073343E" w:rsidP="0073343E">
      <w:pPr>
        <w:pStyle w:val="ListParagraph"/>
        <w:spacing w:after="0"/>
        <w:ind w:left="426"/>
        <w:rPr>
          <w:rFonts w:ascii="Calibri" w:hAnsi="Calibri" w:cs="Calibri"/>
          <w:sz w:val="24"/>
          <w:szCs w:val="24"/>
        </w:rPr>
      </w:pPr>
      <w:r w:rsidRPr="001D5F06">
        <w:rPr>
          <w:rFonts w:ascii="Calibri" w:hAnsi="Calibri" w:cs="Calibri"/>
          <w:sz w:val="24"/>
          <w:szCs w:val="24"/>
        </w:rPr>
        <w:t xml:space="preserve">Since the pandemic and lock down </w:t>
      </w:r>
      <w:proofErr w:type="gramStart"/>
      <w:r w:rsidRPr="001D5F06">
        <w:rPr>
          <w:rFonts w:ascii="Calibri" w:hAnsi="Calibri" w:cs="Calibri"/>
          <w:sz w:val="24"/>
          <w:szCs w:val="24"/>
        </w:rPr>
        <w:t>the we</w:t>
      </w:r>
      <w:proofErr w:type="gramEnd"/>
      <w:r w:rsidRPr="001D5F06">
        <w:rPr>
          <w:rFonts w:ascii="Calibri" w:hAnsi="Calibri" w:cs="Calibri"/>
          <w:sz w:val="24"/>
          <w:szCs w:val="24"/>
        </w:rPr>
        <w:t xml:space="preserve"> have resumed meeting face to face at the practice. </w:t>
      </w:r>
    </w:p>
    <w:p w14:paraId="5E92F9AD" w14:textId="77777777" w:rsidR="0073343E" w:rsidRPr="001D5F06" w:rsidRDefault="0073343E" w:rsidP="0073343E">
      <w:pPr>
        <w:pStyle w:val="ListParagraph"/>
        <w:spacing w:after="0"/>
        <w:ind w:left="426"/>
        <w:rPr>
          <w:rFonts w:ascii="Calibri" w:hAnsi="Calibri" w:cs="Calibri"/>
          <w:sz w:val="24"/>
          <w:szCs w:val="24"/>
        </w:rPr>
      </w:pPr>
      <w:r w:rsidRPr="001D5F06">
        <w:rPr>
          <w:rFonts w:ascii="Calibri" w:hAnsi="Calibri" w:cs="Calibri"/>
          <w:sz w:val="24"/>
          <w:szCs w:val="24"/>
        </w:rPr>
        <w:t xml:space="preserve">It has been a case of trying to support the practice in any way possible as they </w:t>
      </w:r>
      <w:proofErr w:type="gramStart"/>
      <w:r w:rsidRPr="001D5F06">
        <w:rPr>
          <w:rFonts w:ascii="Calibri" w:hAnsi="Calibri" w:cs="Calibri"/>
          <w:sz w:val="24"/>
          <w:szCs w:val="24"/>
        </w:rPr>
        <w:t>have  been</w:t>
      </w:r>
      <w:proofErr w:type="gramEnd"/>
      <w:r w:rsidRPr="001D5F06">
        <w:rPr>
          <w:rFonts w:ascii="Calibri" w:hAnsi="Calibri" w:cs="Calibri"/>
          <w:sz w:val="24"/>
          <w:szCs w:val="24"/>
        </w:rPr>
        <w:t xml:space="preserve"> and still are under immense pressure, but towards the end of the year the practice has under gone substantial changes in Doctors and staff. </w:t>
      </w:r>
    </w:p>
    <w:p w14:paraId="4781571C" w14:textId="77777777" w:rsidR="0073343E" w:rsidRPr="001D5F06" w:rsidRDefault="0073343E" w:rsidP="0073343E">
      <w:pPr>
        <w:pStyle w:val="ListParagraph"/>
        <w:spacing w:after="0"/>
        <w:ind w:left="426"/>
        <w:rPr>
          <w:rFonts w:ascii="Calibri" w:hAnsi="Calibri" w:cs="Calibri"/>
          <w:sz w:val="24"/>
          <w:szCs w:val="24"/>
        </w:rPr>
      </w:pPr>
    </w:p>
    <w:p w14:paraId="47F7B147" w14:textId="77777777" w:rsidR="0073343E" w:rsidRPr="001D5F06" w:rsidRDefault="0073343E" w:rsidP="0073343E">
      <w:pPr>
        <w:pStyle w:val="ListParagraph"/>
        <w:spacing w:after="0"/>
        <w:ind w:left="426"/>
        <w:rPr>
          <w:rFonts w:ascii="Calibri" w:hAnsi="Calibri" w:cs="Calibri"/>
          <w:sz w:val="24"/>
          <w:szCs w:val="24"/>
        </w:rPr>
      </w:pPr>
      <w:r w:rsidRPr="001D5F06">
        <w:rPr>
          <w:rFonts w:ascii="Calibri" w:hAnsi="Calibri" w:cs="Calibri"/>
          <w:sz w:val="24"/>
          <w:szCs w:val="24"/>
        </w:rPr>
        <w:t xml:space="preserve">As I mentioned we undertook a practice survey in March 2023 and much raw data was collected and a document/report produced, this </w:t>
      </w:r>
      <w:proofErr w:type="gramStart"/>
      <w:r w:rsidRPr="001D5F06">
        <w:rPr>
          <w:rFonts w:ascii="Calibri" w:hAnsi="Calibri" w:cs="Calibri"/>
          <w:sz w:val="24"/>
          <w:szCs w:val="24"/>
        </w:rPr>
        <w:t>lead</w:t>
      </w:r>
      <w:proofErr w:type="gramEnd"/>
      <w:r w:rsidRPr="001D5F06">
        <w:rPr>
          <w:rFonts w:ascii="Calibri" w:hAnsi="Calibri" w:cs="Calibri"/>
          <w:sz w:val="24"/>
          <w:szCs w:val="24"/>
        </w:rPr>
        <w:t xml:space="preserve"> to further work to produce a working action plan. The group met with the practice management to hone a workable plan going forward and produced a prioritised list of actions that we could take forward with the </w:t>
      </w:r>
      <w:proofErr w:type="gramStart"/>
      <w:r w:rsidRPr="001D5F06">
        <w:rPr>
          <w:rFonts w:ascii="Calibri" w:hAnsi="Calibri" w:cs="Calibri"/>
          <w:sz w:val="24"/>
          <w:szCs w:val="24"/>
        </w:rPr>
        <w:t>doctors</w:t>
      </w:r>
      <w:proofErr w:type="gramEnd"/>
      <w:r w:rsidRPr="001D5F06">
        <w:rPr>
          <w:rFonts w:ascii="Calibri" w:hAnsi="Calibri" w:cs="Calibri"/>
          <w:sz w:val="24"/>
          <w:szCs w:val="24"/>
        </w:rPr>
        <w:t xml:space="preserve"> approval.</w:t>
      </w:r>
    </w:p>
    <w:p w14:paraId="0458BE0C" w14:textId="77777777" w:rsidR="0073343E" w:rsidRPr="001D5F06" w:rsidRDefault="0073343E" w:rsidP="0073343E">
      <w:pPr>
        <w:pStyle w:val="ListParagraph"/>
        <w:spacing w:after="0"/>
        <w:ind w:left="426"/>
        <w:rPr>
          <w:rFonts w:ascii="Calibri" w:hAnsi="Calibri" w:cs="Calibri"/>
          <w:sz w:val="24"/>
          <w:szCs w:val="24"/>
        </w:rPr>
      </w:pPr>
    </w:p>
    <w:p w14:paraId="5B7F9040" w14:textId="77777777" w:rsidR="0073343E" w:rsidRPr="001D5F06" w:rsidRDefault="0073343E" w:rsidP="0073343E">
      <w:pPr>
        <w:pStyle w:val="ListParagraph"/>
        <w:spacing w:after="0"/>
        <w:ind w:left="426"/>
        <w:rPr>
          <w:rFonts w:ascii="Calibri" w:hAnsi="Calibri" w:cs="Calibri"/>
          <w:sz w:val="24"/>
          <w:szCs w:val="24"/>
        </w:rPr>
      </w:pPr>
      <w:r w:rsidRPr="001D5F06">
        <w:rPr>
          <w:rFonts w:ascii="Calibri" w:hAnsi="Calibri" w:cs="Calibri"/>
          <w:sz w:val="24"/>
          <w:szCs w:val="24"/>
        </w:rPr>
        <w:t xml:space="preserve">We have 9 issues identified, and within the issues specific actions that we would like to </w:t>
      </w:r>
      <w:proofErr w:type="gramStart"/>
      <w:r w:rsidRPr="001D5F06">
        <w:rPr>
          <w:rFonts w:ascii="Calibri" w:hAnsi="Calibri" w:cs="Calibri"/>
          <w:sz w:val="24"/>
          <w:szCs w:val="24"/>
        </w:rPr>
        <w:t>pursue:-</w:t>
      </w:r>
      <w:proofErr w:type="gramEnd"/>
    </w:p>
    <w:p w14:paraId="47CDC270" w14:textId="77777777" w:rsidR="0073343E" w:rsidRPr="001D5F06" w:rsidRDefault="0073343E" w:rsidP="0073343E">
      <w:pPr>
        <w:pStyle w:val="ListParagraph"/>
        <w:spacing w:after="0"/>
        <w:ind w:left="426"/>
        <w:rPr>
          <w:rFonts w:ascii="Calibri" w:hAnsi="Calibri" w:cs="Calibri"/>
          <w:sz w:val="24"/>
          <w:szCs w:val="24"/>
        </w:rPr>
      </w:pPr>
    </w:p>
    <w:p w14:paraId="3BA91EB3" w14:textId="77777777" w:rsidR="0073343E" w:rsidRPr="001D5F06" w:rsidRDefault="0073343E" w:rsidP="0073343E">
      <w:pPr>
        <w:pStyle w:val="ListParagraph"/>
        <w:spacing w:after="0"/>
        <w:ind w:left="426"/>
        <w:rPr>
          <w:rFonts w:ascii="Calibri" w:hAnsi="Calibri" w:cs="Calibri"/>
          <w:b/>
          <w:bCs/>
          <w:sz w:val="24"/>
          <w:szCs w:val="24"/>
        </w:rPr>
      </w:pPr>
      <w:r w:rsidRPr="001D5F06">
        <w:rPr>
          <w:rFonts w:ascii="Calibri" w:hAnsi="Calibri" w:cs="Calibri"/>
          <w:b/>
          <w:bCs/>
          <w:sz w:val="24"/>
          <w:szCs w:val="24"/>
        </w:rPr>
        <w:t>REPEAT PRESCRIPTIONS</w:t>
      </w:r>
      <w:r w:rsidRPr="001D5F06">
        <w:rPr>
          <w:rFonts w:ascii="Calibri" w:hAnsi="Calibri" w:cs="Calibri"/>
          <w:b/>
          <w:bCs/>
          <w:sz w:val="24"/>
          <w:szCs w:val="24"/>
        </w:rPr>
        <w:tab/>
      </w:r>
      <w:r w:rsidRPr="001D5F06">
        <w:rPr>
          <w:rFonts w:ascii="Calibri" w:hAnsi="Calibri" w:cs="Calibri"/>
          <w:b/>
          <w:bCs/>
          <w:sz w:val="24"/>
          <w:szCs w:val="24"/>
        </w:rPr>
        <w:tab/>
      </w:r>
      <w:r w:rsidRPr="001D5F06">
        <w:rPr>
          <w:rFonts w:ascii="Calibri" w:hAnsi="Calibri" w:cs="Calibri"/>
          <w:b/>
          <w:bCs/>
          <w:sz w:val="24"/>
          <w:szCs w:val="24"/>
        </w:rPr>
        <w:tab/>
      </w:r>
      <w:r w:rsidRPr="001D5F06">
        <w:rPr>
          <w:rFonts w:ascii="Calibri" w:hAnsi="Calibri" w:cs="Calibri"/>
          <w:b/>
          <w:bCs/>
          <w:sz w:val="24"/>
          <w:szCs w:val="24"/>
        </w:rPr>
        <w:tab/>
        <w:t>4 Issues</w:t>
      </w:r>
    </w:p>
    <w:p w14:paraId="620B94F6" w14:textId="77777777" w:rsidR="0073343E" w:rsidRPr="001D5F06" w:rsidRDefault="0073343E" w:rsidP="0073343E">
      <w:pPr>
        <w:pStyle w:val="ListParagraph"/>
        <w:spacing w:after="0"/>
        <w:ind w:left="426"/>
        <w:rPr>
          <w:rFonts w:ascii="Calibri" w:hAnsi="Calibri" w:cs="Calibri"/>
          <w:b/>
          <w:bCs/>
          <w:sz w:val="24"/>
          <w:szCs w:val="24"/>
        </w:rPr>
      </w:pPr>
      <w:r w:rsidRPr="001D5F06">
        <w:rPr>
          <w:rFonts w:ascii="Calibri" w:hAnsi="Calibri" w:cs="Calibri"/>
          <w:b/>
          <w:bCs/>
          <w:sz w:val="24"/>
          <w:szCs w:val="24"/>
        </w:rPr>
        <w:t>TEST RESULTS</w:t>
      </w:r>
      <w:r w:rsidRPr="001D5F06">
        <w:rPr>
          <w:rFonts w:ascii="Calibri" w:hAnsi="Calibri" w:cs="Calibri"/>
          <w:b/>
          <w:bCs/>
          <w:sz w:val="24"/>
          <w:szCs w:val="24"/>
        </w:rPr>
        <w:tab/>
      </w:r>
      <w:r w:rsidRPr="001D5F06">
        <w:rPr>
          <w:rFonts w:ascii="Calibri" w:hAnsi="Calibri" w:cs="Calibri"/>
          <w:b/>
          <w:bCs/>
          <w:sz w:val="24"/>
          <w:szCs w:val="24"/>
        </w:rPr>
        <w:tab/>
      </w:r>
      <w:r w:rsidRPr="001D5F06">
        <w:rPr>
          <w:rFonts w:ascii="Calibri" w:hAnsi="Calibri" w:cs="Calibri"/>
          <w:b/>
          <w:bCs/>
          <w:sz w:val="24"/>
          <w:szCs w:val="24"/>
        </w:rPr>
        <w:tab/>
      </w:r>
      <w:r w:rsidRPr="001D5F06">
        <w:rPr>
          <w:rFonts w:ascii="Calibri" w:hAnsi="Calibri" w:cs="Calibri"/>
          <w:b/>
          <w:bCs/>
          <w:sz w:val="24"/>
          <w:szCs w:val="24"/>
        </w:rPr>
        <w:tab/>
      </w:r>
      <w:r w:rsidRPr="001D5F06">
        <w:rPr>
          <w:rFonts w:ascii="Calibri" w:hAnsi="Calibri" w:cs="Calibri"/>
          <w:b/>
          <w:bCs/>
          <w:sz w:val="24"/>
          <w:szCs w:val="24"/>
        </w:rPr>
        <w:tab/>
      </w:r>
      <w:proofErr w:type="gramStart"/>
      <w:r w:rsidRPr="001D5F06">
        <w:rPr>
          <w:rFonts w:ascii="Calibri" w:hAnsi="Calibri" w:cs="Calibri"/>
          <w:b/>
          <w:bCs/>
          <w:sz w:val="24"/>
          <w:szCs w:val="24"/>
        </w:rPr>
        <w:t>1  ditto</w:t>
      </w:r>
      <w:proofErr w:type="gramEnd"/>
    </w:p>
    <w:p w14:paraId="715E9CB2" w14:textId="77777777" w:rsidR="0073343E" w:rsidRPr="001D5F06" w:rsidRDefault="0073343E" w:rsidP="0073343E">
      <w:pPr>
        <w:pStyle w:val="ListParagraph"/>
        <w:spacing w:after="0"/>
        <w:ind w:left="426"/>
        <w:rPr>
          <w:rFonts w:ascii="Calibri" w:hAnsi="Calibri" w:cs="Calibri"/>
          <w:b/>
          <w:bCs/>
          <w:sz w:val="24"/>
          <w:szCs w:val="24"/>
        </w:rPr>
      </w:pPr>
      <w:r w:rsidRPr="001D5F06">
        <w:rPr>
          <w:rFonts w:ascii="Calibri" w:hAnsi="Calibri" w:cs="Calibri"/>
          <w:b/>
          <w:bCs/>
          <w:sz w:val="24"/>
          <w:szCs w:val="24"/>
        </w:rPr>
        <w:t>BLOOD TESTS</w:t>
      </w:r>
      <w:r w:rsidRPr="001D5F06">
        <w:rPr>
          <w:rFonts w:ascii="Calibri" w:hAnsi="Calibri" w:cs="Calibri"/>
          <w:b/>
          <w:bCs/>
          <w:sz w:val="24"/>
          <w:szCs w:val="24"/>
        </w:rPr>
        <w:tab/>
      </w:r>
      <w:r w:rsidRPr="001D5F06">
        <w:rPr>
          <w:rFonts w:ascii="Calibri" w:hAnsi="Calibri" w:cs="Calibri"/>
          <w:b/>
          <w:bCs/>
          <w:sz w:val="24"/>
          <w:szCs w:val="24"/>
        </w:rPr>
        <w:tab/>
      </w:r>
      <w:r w:rsidRPr="001D5F06">
        <w:rPr>
          <w:rFonts w:ascii="Calibri" w:hAnsi="Calibri" w:cs="Calibri"/>
          <w:b/>
          <w:bCs/>
          <w:sz w:val="24"/>
          <w:szCs w:val="24"/>
        </w:rPr>
        <w:tab/>
      </w:r>
      <w:r w:rsidRPr="001D5F06">
        <w:rPr>
          <w:rFonts w:ascii="Calibri" w:hAnsi="Calibri" w:cs="Calibri"/>
          <w:b/>
          <w:bCs/>
          <w:sz w:val="24"/>
          <w:szCs w:val="24"/>
        </w:rPr>
        <w:tab/>
      </w:r>
      <w:r w:rsidRPr="001D5F06">
        <w:rPr>
          <w:rFonts w:ascii="Calibri" w:hAnsi="Calibri" w:cs="Calibri"/>
          <w:b/>
          <w:bCs/>
          <w:sz w:val="24"/>
          <w:szCs w:val="24"/>
        </w:rPr>
        <w:tab/>
      </w:r>
      <w:proofErr w:type="gramStart"/>
      <w:r w:rsidRPr="001D5F06">
        <w:rPr>
          <w:rFonts w:ascii="Calibri" w:hAnsi="Calibri" w:cs="Calibri"/>
          <w:b/>
          <w:bCs/>
          <w:sz w:val="24"/>
          <w:szCs w:val="24"/>
        </w:rPr>
        <w:t>1  ditto</w:t>
      </w:r>
      <w:proofErr w:type="gramEnd"/>
    </w:p>
    <w:p w14:paraId="55AE581E" w14:textId="77777777" w:rsidR="0073343E" w:rsidRPr="001D5F06" w:rsidRDefault="0073343E" w:rsidP="0073343E">
      <w:pPr>
        <w:pStyle w:val="ListParagraph"/>
        <w:spacing w:after="0"/>
        <w:ind w:left="426"/>
        <w:rPr>
          <w:rFonts w:ascii="Calibri" w:hAnsi="Calibri" w:cs="Calibri"/>
          <w:b/>
          <w:bCs/>
          <w:sz w:val="24"/>
          <w:szCs w:val="24"/>
        </w:rPr>
      </w:pPr>
      <w:r w:rsidRPr="001D5F06">
        <w:rPr>
          <w:rFonts w:ascii="Calibri" w:hAnsi="Calibri" w:cs="Calibri"/>
          <w:b/>
          <w:bCs/>
          <w:sz w:val="24"/>
          <w:szCs w:val="24"/>
        </w:rPr>
        <w:t>AVAILABILITY OF APPOINTMENTS</w:t>
      </w:r>
      <w:r w:rsidRPr="001D5F06">
        <w:rPr>
          <w:rFonts w:ascii="Calibri" w:hAnsi="Calibri" w:cs="Calibri"/>
          <w:b/>
          <w:bCs/>
          <w:sz w:val="24"/>
          <w:szCs w:val="24"/>
        </w:rPr>
        <w:tab/>
      </w:r>
      <w:r w:rsidRPr="001D5F06">
        <w:rPr>
          <w:rFonts w:ascii="Calibri" w:hAnsi="Calibri" w:cs="Calibri"/>
          <w:b/>
          <w:bCs/>
          <w:sz w:val="24"/>
          <w:szCs w:val="24"/>
        </w:rPr>
        <w:tab/>
      </w:r>
      <w:proofErr w:type="gramStart"/>
      <w:r w:rsidRPr="001D5F06">
        <w:rPr>
          <w:rFonts w:ascii="Calibri" w:hAnsi="Calibri" w:cs="Calibri"/>
          <w:b/>
          <w:bCs/>
          <w:sz w:val="24"/>
          <w:szCs w:val="24"/>
        </w:rPr>
        <w:t>5  ditto</w:t>
      </w:r>
      <w:proofErr w:type="gramEnd"/>
    </w:p>
    <w:p w14:paraId="1C774FB1" w14:textId="77777777" w:rsidR="0073343E" w:rsidRPr="001D5F06" w:rsidRDefault="0073343E" w:rsidP="0073343E">
      <w:pPr>
        <w:pStyle w:val="ListParagraph"/>
        <w:spacing w:after="0"/>
        <w:ind w:left="426"/>
        <w:rPr>
          <w:rFonts w:ascii="Calibri" w:hAnsi="Calibri" w:cs="Calibri"/>
          <w:b/>
          <w:bCs/>
          <w:sz w:val="24"/>
          <w:szCs w:val="24"/>
        </w:rPr>
      </w:pPr>
      <w:r w:rsidRPr="001D5F06">
        <w:rPr>
          <w:rFonts w:ascii="Calibri" w:hAnsi="Calibri" w:cs="Calibri"/>
          <w:b/>
          <w:bCs/>
          <w:sz w:val="24"/>
          <w:szCs w:val="24"/>
        </w:rPr>
        <w:t>WAITING AREA</w:t>
      </w:r>
      <w:r w:rsidRPr="001D5F06">
        <w:rPr>
          <w:rFonts w:ascii="Calibri" w:hAnsi="Calibri" w:cs="Calibri"/>
          <w:b/>
          <w:bCs/>
          <w:sz w:val="24"/>
          <w:szCs w:val="24"/>
        </w:rPr>
        <w:tab/>
      </w:r>
      <w:r w:rsidRPr="001D5F06">
        <w:rPr>
          <w:rFonts w:ascii="Calibri" w:hAnsi="Calibri" w:cs="Calibri"/>
          <w:b/>
          <w:bCs/>
          <w:sz w:val="24"/>
          <w:szCs w:val="24"/>
        </w:rPr>
        <w:tab/>
      </w:r>
      <w:r w:rsidRPr="001D5F06">
        <w:rPr>
          <w:rFonts w:ascii="Calibri" w:hAnsi="Calibri" w:cs="Calibri"/>
          <w:b/>
          <w:bCs/>
          <w:sz w:val="24"/>
          <w:szCs w:val="24"/>
        </w:rPr>
        <w:tab/>
      </w:r>
      <w:r w:rsidRPr="001D5F06">
        <w:rPr>
          <w:rFonts w:ascii="Calibri" w:hAnsi="Calibri" w:cs="Calibri"/>
          <w:b/>
          <w:bCs/>
          <w:sz w:val="24"/>
          <w:szCs w:val="24"/>
        </w:rPr>
        <w:tab/>
      </w:r>
      <w:r w:rsidRPr="001D5F06">
        <w:rPr>
          <w:rFonts w:ascii="Calibri" w:hAnsi="Calibri" w:cs="Calibri"/>
          <w:b/>
          <w:bCs/>
          <w:sz w:val="24"/>
          <w:szCs w:val="24"/>
        </w:rPr>
        <w:tab/>
      </w:r>
      <w:proofErr w:type="gramStart"/>
      <w:r w:rsidRPr="001D5F06">
        <w:rPr>
          <w:rFonts w:ascii="Calibri" w:hAnsi="Calibri" w:cs="Calibri"/>
          <w:b/>
          <w:bCs/>
          <w:sz w:val="24"/>
          <w:szCs w:val="24"/>
        </w:rPr>
        <w:t>3  ditto</w:t>
      </w:r>
      <w:proofErr w:type="gramEnd"/>
    </w:p>
    <w:p w14:paraId="2838F625" w14:textId="77777777" w:rsidR="0073343E" w:rsidRPr="001D5F06" w:rsidRDefault="0073343E" w:rsidP="0073343E">
      <w:pPr>
        <w:pStyle w:val="ListParagraph"/>
        <w:spacing w:after="0"/>
        <w:ind w:left="426"/>
        <w:rPr>
          <w:rFonts w:ascii="Calibri" w:hAnsi="Calibri" w:cs="Calibri"/>
          <w:b/>
          <w:bCs/>
          <w:sz w:val="24"/>
          <w:szCs w:val="24"/>
        </w:rPr>
      </w:pPr>
      <w:r w:rsidRPr="001D5F06">
        <w:rPr>
          <w:rFonts w:ascii="Calibri" w:hAnsi="Calibri" w:cs="Calibri"/>
          <w:b/>
          <w:bCs/>
          <w:sz w:val="24"/>
          <w:szCs w:val="24"/>
        </w:rPr>
        <w:t>CONTACTING THE SURGERY BY PHONE</w:t>
      </w:r>
      <w:r w:rsidRPr="001D5F06">
        <w:rPr>
          <w:rFonts w:ascii="Calibri" w:hAnsi="Calibri" w:cs="Calibri"/>
          <w:b/>
          <w:bCs/>
          <w:sz w:val="24"/>
          <w:szCs w:val="24"/>
        </w:rPr>
        <w:tab/>
      </w:r>
      <w:r w:rsidRPr="001D5F06">
        <w:rPr>
          <w:rFonts w:ascii="Calibri" w:hAnsi="Calibri" w:cs="Calibri"/>
          <w:b/>
          <w:bCs/>
          <w:sz w:val="24"/>
          <w:szCs w:val="24"/>
        </w:rPr>
        <w:tab/>
      </w:r>
      <w:proofErr w:type="gramStart"/>
      <w:r w:rsidRPr="001D5F06">
        <w:rPr>
          <w:rFonts w:ascii="Calibri" w:hAnsi="Calibri" w:cs="Calibri"/>
          <w:b/>
          <w:bCs/>
          <w:sz w:val="24"/>
          <w:szCs w:val="24"/>
        </w:rPr>
        <w:t>4  ditto</w:t>
      </w:r>
      <w:proofErr w:type="gramEnd"/>
    </w:p>
    <w:p w14:paraId="2C47AFCD" w14:textId="77777777" w:rsidR="0073343E" w:rsidRPr="001D5F06" w:rsidRDefault="0073343E" w:rsidP="0073343E">
      <w:pPr>
        <w:pStyle w:val="ListParagraph"/>
        <w:spacing w:after="0"/>
        <w:ind w:left="426"/>
        <w:rPr>
          <w:rFonts w:ascii="Calibri" w:hAnsi="Calibri" w:cs="Calibri"/>
          <w:b/>
          <w:bCs/>
          <w:sz w:val="24"/>
          <w:szCs w:val="24"/>
        </w:rPr>
      </w:pPr>
      <w:r w:rsidRPr="001D5F06">
        <w:rPr>
          <w:rFonts w:ascii="Calibri" w:hAnsi="Calibri" w:cs="Calibri"/>
          <w:b/>
          <w:bCs/>
          <w:sz w:val="24"/>
          <w:szCs w:val="24"/>
        </w:rPr>
        <w:t>Reception/Admin Team</w:t>
      </w:r>
      <w:r w:rsidRPr="001D5F06">
        <w:rPr>
          <w:rFonts w:ascii="Calibri" w:hAnsi="Calibri" w:cs="Calibri"/>
          <w:b/>
          <w:bCs/>
          <w:sz w:val="24"/>
          <w:szCs w:val="24"/>
        </w:rPr>
        <w:tab/>
      </w:r>
      <w:r w:rsidRPr="001D5F06">
        <w:rPr>
          <w:rFonts w:ascii="Calibri" w:hAnsi="Calibri" w:cs="Calibri"/>
          <w:b/>
          <w:bCs/>
          <w:sz w:val="24"/>
          <w:szCs w:val="24"/>
        </w:rPr>
        <w:tab/>
      </w:r>
      <w:r w:rsidRPr="001D5F06">
        <w:rPr>
          <w:rFonts w:ascii="Calibri" w:hAnsi="Calibri" w:cs="Calibri"/>
          <w:b/>
          <w:bCs/>
          <w:sz w:val="24"/>
          <w:szCs w:val="24"/>
        </w:rPr>
        <w:tab/>
      </w:r>
      <w:r w:rsidRPr="001D5F06">
        <w:rPr>
          <w:rFonts w:ascii="Calibri" w:hAnsi="Calibri" w:cs="Calibri"/>
          <w:b/>
          <w:bCs/>
          <w:sz w:val="24"/>
          <w:szCs w:val="24"/>
        </w:rPr>
        <w:tab/>
      </w:r>
      <w:proofErr w:type="gramStart"/>
      <w:r w:rsidRPr="001D5F06">
        <w:rPr>
          <w:rFonts w:ascii="Calibri" w:hAnsi="Calibri" w:cs="Calibri"/>
          <w:b/>
          <w:bCs/>
          <w:sz w:val="24"/>
          <w:szCs w:val="24"/>
        </w:rPr>
        <w:t>2  ditto</w:t>
      </w:r>
      <w:proofErr w:type="gramEnd"/>
    </w:p>
    <w:p w14:paraId="55301474" w14:textId="77777777" w:rsidR="0073343E" w:rsidRPr="001D5F06" w:rsidRDefault="0073343E" w:rsidP="0073343E">
      <w:pPr>
        <w:pStyle w:val="ListParagraph"/>
        <w:spacing w:after="0"/>
        <w:ind w:left="426"/>
        <w:rPr>
          <w:rFonts w:ascii="Calibri" w:hAnsi="Calibri" w:cs="Calibri"/>
          <w:b/>
          <w:bCs/>
          <w:sz w:val="24"/>
          <w:szCs w:val="24"/>
        </w:rPr>
      </w:pPr>
      <w:r w:rsidRPr="001D5F06">
        <w:rPr>
          <w:rFonts w:ascii="Calibri" w:hAnsi="Calibri" w:cs="Calibri"/>
          <w:b/>
          <w:bCs/>
          <w:sz w:val="24"/>
          <w:szCs w:val="24"/>
        </w:rPr>
        <w:t>Other suggestions for improvement</w:t>
      </w:r>
      <w:r w:rsidRPr="001D5F06">
        <w:rPr>
          <w:rFonts w:ascii="Calibri" w:hAnsi="Calibri" w:cs="Calibri"/>
          <w:b/>
          <w:bCs/>
          <w:sz w:val="24"/>
          <w:szCs w:val="24"/>
        </w:rPr>
        <w:tab/>
      </w:r>
      <w:r w:rsidRPr="001D5F06">
        <w:rPr>
          <w:rFonts w:ascii="Calibri" w:hAnsi="Calibri" w:cs="Calibri"/>
          <w:b/>
          <w:bCs/>
          <w:sz w:val="24"/>
          <w:szCs w:val="24"/>
        </w:rPr>
        <w:tab/>
      </w:r>
      <w:proofErr w:type="gramStart"/>
      <w:r w:rsidRPr="001D5F06">
        <w:rPr>
          <w:rFonts w:ascii="Calibri" w:hAnsi="Calibri" w:cs="Calibri"/>
          <w:b/>
          <w:bCs/>
          <w:sz w:val="24"/>
          <w:szCs w:val="24"/>
        </w:rPr>
        <w:t>3  ditto</w:t>
      </w:r>
      <w:proofErr w:type="gramEnd"/>
      <w:r w:rsidRPr="001D5F06">
        <w:rPr>
          <w:rFonts w:ascii="Calibri" w:hAnsi="Calibri" w:cs="Calibri"/>
          <w:b/>
          <w:bCs/>
          <w:sz w:val="24"/>
          <w:szCs w:val="24"/>
        </w:rPr>
        <w:tab/>
      </w:r>
      <w:r w:rsidRPr="001D5F06">
        <w:rPr>
          <w:rFonts w:ascii="Calibri" w:hAnsi="Calibri" w:cs="Calibri"/>
          <w:b/>
          <w:bCs/>
          <w:sz w:val="24"/>
          <w:szCs w:val="24"/>
        </w:rPr>
        <w:tab/>
      </w:r>
    </w:p>
    <w:p w14:paraId="308D7CD5" w14:textId="77777777" w:rsidR="0073343E" w:rsidRPr="001D5F06" w:rsidRDefault="0073343E" w:rsidP="0073343E">
      <w:pPr>
        <w:pStyle w:val="ListParagraph"/>
        <w:spacing w:after="0"/>
        <w:ind w:left="426"/>
        <w:rPr>
          <w:rFonts w:ascii="Calibri" w:hAnsi="Calibri" w:cs="Calibri"/>
          <w:sz w:val="24"/>
          <w:szCs w:val="24"/>
        </w:rPr>
      </w:pPr>
      <w:r w:rsidRPr="001D5F06">
        <w:rPr>
          <w:rFonts w:ascii="Calibri" w:hAnsi="Calibri" w:cs="Calibri"/>
          <w:b/>
          <w:bCs/>
          <w:sz w:val="24"/>
          <w:szCs w:val="24"/>
        </w:rPr>
        <w:t>OTHER ISSUES</w:t>
      </w:r>
      <w:r w:rsidRPr="001D5F06">
        <w:rPr>
          <w:rFonts w:ascii="Calibri" w:hAnsi="Calibri" w:cs="Calibri"/>
          <w:b/>
          <w:bCs/>
          <w:sz w:val="24"/>
          <w:szCs w:val="24"/>
        </w:rPr>
        <w:tab/>
      </w:r>
      <w:r w:rsidRPr="001D5F06">
        <w:rPr>
          <w:rFonts w:ascii="Calibri" w:hAnsi="Calibri" w:cs="Calibri"/>
          <w:b/>
          <w:bCs/>
          <w:sz w:val="24"/>
          <w:szCs w:val="24"/>
        </w:rPr>
        <w:tab/>
      </w:r>
      <w:r w:rsidRPr="001D5F06">
        <w:rPr>
          <w:rFonts w:ascii="Calibri" w:hAnsi="Calibri" w:cs="Calibri"/>
          <w:b/>
          <w:bCs/>
          <w:sz w:val="24"/>
          <w:szCs w:val="24"/>
        </w:rPr>
        <w:tab/>
      </w:r>
      <w:r w:rsidRPr="001D5F06">
        <w:rPr>
          <w:rFonts w:ascii="Calibri" w:hAnsi="Calibri" w:cs="Calibri"/>
          <w:b/>
          <w:bCs/>
          <w:sz w:val="24"/>
          <w:szCs w:val="24"/>
        </w:rPr>
        <w:tab/>
      </w:r>
      <w:r w:rsidRPr="001D5F06">
        <w:rPr>
          <w:rFonts w:ascii="Calibri" w:hAnsi="Calibri" w:cs="Calibri"/>
          <w:b/>
          <w:bCs/>
          <w:sz w:val="24"/>
          <w:szCs w:val="24"/>
        </w:rPr>
        <w:tab/>
      </w:r>
      <w:proofErr w:type="gramStart"/>
      <w:r w:rsidRPr="001D5F06">
        <w:rPr>
          <w:rFonts w:ascii="Calibri" w:hAnsi="Calibri" w:cs="Calibri"/>
          <w:b/>
          <w:bCs/>
          <w:sz w:val="24"/>
          <w:szCs w:val="24"/>
        </w:rPr>
        <w:t>1  ditto</w:t>
      </w:r>
      <w:proofErr w:type="gramEnd"/>
    </w:p>
    <w:p w14:paraId="3EFAD74A" w14:textId="77777777" w:rsidR="0073343E" w:rsidRPr="001D5F06" w:rsidRDefault="0073343E" w:rsidP="0073343E">
      <w:pPr>
        <w:pStyle w:val="ListParagraph"/>
        <w:spacing w:after="0"/>
        <w:ind w:left="426"/>
        <w:rPr>
          <w:rFonts w:ascii="Calibri" w:hAnsi="Calibri" w:cs="Calibri"/>
          <w:sz w:val="24"/>
          <w:szCs w:val="24"/>
        </w:rPr>
      </w:pPr>
      <w:r w:rsidRPr="001D5F06">
        <w:rPr>
          <w:rFonts w:ascii="Calibri" w:hAnsi="Calibri" w:cs="Calibri"/>
          <w:sz w:val="24"/>
          <w:szCs w:val="24"/>
        </w:rPr>
        <w:t xml:space="preserve"> </w:t>
      </w:r>
    </w:p>
    <w:p w14:paraId="3821F88A" w14:textId="77777777" w:rsidR="0073343E" w:rsidRPr="001D5F06" w:rsidRDefault="0073343E" w:rsidP="0073343E">
      <w:pPr>
        <w:pStyle w:val="ListParagraph"/>
        <w:spacing w:after="0"/>
        <w:ind w:left="426"/>
        <w:rPr>
          <w:rFonts w:ascii="Calibri" w:hAnsi="Calibri" w:cs="Calibri"/>
          <w:sz w:val="24"/>
          <w:szCs w:val="24"/>
        </w:rPr>
      </w:pPr>
      <w:r w:rsidRPr="001D5F06">
        <w:rPr>
          <w:rFonts w:ascii="Calibri" w:hAnsi="Calibri" w:cs="Calibri"/>
          <w:sz w:val="24"/>
          <w:szCs w:val="24"/>
        </w:rPr>
        <w:t xml:space="preserve">The list of actions produced covered various areas of work and it became clear that much work needed to be done, however some issues and actions could be carried out early doors. These were identified and agreed </w:t>
      </w:r>
      <w:proofErr w:type="gramStart"/>
      <w:r w:rsidRPr="001D5F06">
        <w:rPr>
          <w:rFonts w:ascii="Calibri" w:hAnsi="Calibri" w:cs="Calibri"/>
          <w:sz w:val="24"/>
          <w:szCs w:val="24"/>
        </w:rPr>
        <w:t>individuals</w:t>
      </w:r>
      <w:proofErr w:type="gramEnd"/>
      <w:r w:rsidRPr="001D5F06">
        <w:rPr>
          <w:rFonts w:ascii="Calibri" w:hAnsi="Calibri" w:cs="Calibri"/>
          <w:sz w:val="24"/>
          <w:szCs w:val="24"/>
        </w:rPr>
        <w:t xml:space="preserve"> names against the actions along with expected timescales with completion dates also.</w:t>
      </w:r>
    </w:p>
    <w:p w14:paraId="0A48AAFD" w14:textId="77777777" w:rsidR="0073343E" w:rsidRPr="001D5F06" w:rsidRDefault="0073343E" w:rsidP="0073343E">
      <w:pPr>
        <w:pStyle w:val="ListParagraph"/>
        <w:spacing w:after="0"/>
        <w:ind w:left="426"/>
        <w:rPr>
          <w:rFonts w:ascii="Calibri" w:hAnsi="Calibri" w:cs="Calibri"/>
          <w:sz w:val="24"/>
          <w:szCs w:val="24"/>
        </w:rPr>
      </w:pPr>
      <w:r w:rsidRPr="001D5F06">
        <w:rPr>
          <w:rFonts w:ascii="Calibri" w:hAnsi="Calibri" w:cs="Calibri"/>
          <w:sz w:val="24"/>
          <w:szCs w:val="24"/>
        </w:rPr>
        <w:t>The list is too long to go through at this meeting however we will continue to refer to the action plan and please look for updates on the notice board and GP website</w:t>
      </w:r>
      <w:r w:rsidRPr="001D5F06">
        <w:rPr>
          <w:rFonts w:ascii="Calibri" w:hAnsi="Calibri" w:cs="Calibri"/>
          <w:i/>
          <w:sz w:val="24"/>
          <w:szCs w:val="24"/>
        </w:rPr>
        <w:t>.</w:t>
      </w:r>
    </w:p>
    <w:p w14:paraId="20D4721F" w14:textId="77777777" w:rsidR="0073343E" w:rsidRPr="001D5F06" w:rsidRDefault="0073343E" w:rsidP="0073343E">
      <w:pPr>
        <w:pStyle w:val="ListParagraph"/>
        <w:spacing w:after="0"/>
        <w:ind w:left="426"/>
        <w:rPr>
          <w:rFonts w:ascii="Calibri" w:hAnsi="Calibri" w:cs="Calibri"/>
          <w:sz w:val="24"/>
          <w:szCs w:val="24"/>
        </w:rPr>
      </w:pPr>
      <w:r w:rsidRPr="001D5F06">
        <w:rPr>
          <w:rFonts w:ascii="Calibri" w:hAnsi="Calibri" w:cs="Calibri"/>
          <w:sz w:val="24"/>
          <w:szCs w:val="24"/>
        </w:rPr>
        <w:t xml:space="preserve">The phone system is part of the overall telephony service provided by the NHS technical hub for the Stapleford facility. Changing any part of the system is difficult and time consuming as the practice does not have direct control. Whilst we would like to change certain aspects of the phone system it is </w:t>
      </w:r>
      <w:r w:rsidRPr="001D5F06">
        <w:rPr>
          <w:rFonts w:ascii="Calibri" w:hAnsi="Calibri" w:cs="Calibri"/>
          <w:sz w:val="24"/>
          <w:szCs w:val="24"/>
        </w:rPr>
        <w:lastRenderedPageBreak/>
        <w:t xml:space="preserve">unlikely this would take place quickly or even take place at all, however the NHS has acknowledged the phone systems in GP surgeries is a national problem and has allocated funds for a complete overhaul of telephony systems for GP practices, (in our practice a new phone supplier) this work is scheduled to take place later in 2024. I understand that GP practices have been asked to engage with their patient groups to assist the practice with developing the specific system requirements for their practice from a </w:t>
      </w:r>
      <w:proofErr w:type="gramStart"/>
      <w:r w:rsidRPr="001D5F06">
        <w:rPr>
          <w:rFonts w:ascii="Calibri" w:hAnsi="Calibri" w:cs="Calibri"/>
          <w:sz w:val="24"/>
          <w:szCs w:val="24"/>
        </w:rPr>
        <w:t>patients</w:t>
      </w:r>
      <w:proofErr w:type="gramEnd"/>
      <w:r w:rsidRPr="001D5F06">
        <w:rPr>
          <w:rFonts w:ascii="Calibri" w:hAnsi="Calibri" w:cs="Calibri"/>
          <w:sz w:val="24"/>
          <w:szCs w:val="24"/>
        </w:rPr>
        <w:t xml:space="preserve"> a perspective.</w:t>
      </w:r>
    </w:p>
    <w:p w14:paraId="112ACA4F" w14:textId="77777777" w:rsidR="0073343E" w:rsidRPr="001D5F06" w:rsidRDefault="0073343E" w:rsidP="0073343E">
      <w:pPr>
        <w:pStyle w:val="ListParagraph"/>
        <w:spacing w:after="0"/>
        <w:ind w:left="426"/>
        <w:rPr>
          <w:rFonts w:ascii="Calibri" w:hAnsi="Calibri" w:cs="Calibri"/>
          <w:sz w:val="24"/>
          <w:szCs w:val="24"/>
        </w:rPr>
      </w:pPr>
    </w:p>
    <w:p w14:paraId="319FF145" w14:textId="77777777" w:rsidR="0073343E" w:rsidRPr="001D5F06" w:rsidRDefault="0073343E" w:rsidP="0073343E">
      <w:pPr>
        <w:pStyle w:val="ListParagraph"/>
        <w:spacing w:after="0"/>
        <w:ind w:left="426"/>
        <w:rPr>
          <w:rFonts w:ascii="Calibri" w:hAnsi="Calibri" w:cs="Calibri"/>
          <w:sz w:val="24"/>
          <w:szCs w:val="24"/>
        </w:rPr>
      </w:pPr>
      <w:r w:rsidRPr="001D5F06">
        <w:rPr>
          <w:rFonts w:ascii="Calibri" w:hAnsi="Calibri" w:cs="Calibri"/>
          <w:sz w:val="24"/>
          <w:szCs w:val="24"/>
        </w:rPr>
        <w:t>The work involved with our 2023 survey extended to over 140 hours of voluntary time plus the work undertaken this year and the practice staff time on top. The work included the physical presence in the practice and subsequently the work involved in digitalising the data to producing an initial raw data printout.</w:t>
      </w:r>
    </w:p>
    <w:p w14:paraId="5FF7C339" w14:textId="77777777" w:rsidR="0073343E" w:rsidRPr="001D5F06" w:rsidRDefault="0073343E" w:rsidP="0073343E">
      <w:pPr>
        <w:pStyle w:val="ListParagraph"/>
        <w:spacing w:after="0"/>
        <w:ind w:left="426"/>
        <w:rPr>
          <w:rFonts w:ascii="Calibri" w:hAnsi="Calibri" w:cs="Calibri"/>
          <w:sz w:val="24"/>
          <w:szCs w:val="24"/>
        </w:rPr>
      </w:pPr>
      <w:r w:rsidRPr="001D5F06">
        <w:rPr>
          <w:rFonts w:ascii="Calibri" w:hAnsi="Calibri" w:cs="Calibri"/>
          <w:sz w:val="24"/>
          <w:szCs w:val="24"/>
        </w:rPr>
        <w:t xml:space="preserve"> Not all suggestions put forward are within in practices remit, </w:t>
      </w:r>
      <w:proofErr w:type="spellStart"/>
      <w:r w:rsidRPr="001D5F06">
        <w:rPr>
          <w:rFonts w:ascii="Calibri" w:hAnsi="Calibri" w:cs="Calibri"/>
          <w:sz w:val="24"/>
          <w:szCs w:val="24"/>
        </w:rPr>
        <w:t>eg</w:t>
      </w:r>
      <w:proofErr w:type="spellEnd"/>
      <w:r w:rsidRPr="001D5F06">
        <w:rPr>
          <w:rFonts w:ascii="Calibri" w:hAnsi="Calibri" w:cs="Calibri"/>
          <w:sz w:val="24"/>
          <w:szCs w:val="24"/>
        </w:rPr>
        <w:t xml:space="preserve"> Cafe on the ground floor or the car park facility. We can and have put forward suggestions and questions to the appropriate NHS departments for answers. For </w:t>
      </w:r>
      <w:proofErr w:type="gramStart"/>
      <w:r w:rsidRPr="001D5F06">
        <w:rPr>
          <w:rFonts w:ascii="Calibri" w:hAnsi="Calibri" w:cs="Calibri"/>
          <w:sz w:val="24"/>
          <w:szCs w:val="24"/>
        </w:rPr>
        <w:t>example</w:t>
      </w:r>
      <w:proofErr w:type="gramEnd"/>
      <w:r w:rsidRPr="001D5F06">
        <w:rPr>
          <w:rFonts w:ascii="Calibri" w:hAnsi="Calibri" w:cs="Calibri"/>
          <w:sz w:val="24"/>
          <w:szCs w:val="24"/>
        </w:rPr>
        <w:t xml:space="preserve"> the Cafe on the ground floor we have asked the question, will the facility be reopened and we have had the response this facility was no longer viable.</w:t>
      </w:r>
    </w:p>
    <w:tbl>
      <w:tblPr>
        <w:tblW w:w="300" w:type="dxa"/>
        <w:tblCellMar>
          <w:left w:w="0" w:type="dxa"/>
          <w:right w:w="0" w:type="dxa"/>
        </w:tblCellMar>
        <w:tblLook w:val="04A0" w:firstRow="1" w:lastRow="0" w:firstColumn="1" w:lastColumn="0" w:noHBand="0" w:noVBand="1"/>
      </w:tblPr>
      <w:tblGrid>
        <w:gridCol w:w="300"/>
      </w:tblGrid>
      <w:tr w:rsidR="0073343E" w:rsidRPr="001D5F06" w14:paraId="642C4E44" w14:textId="77777777" w:rsidTr="002D5FB1">
        <w:tc>
          <w:tcPr>
            <w:tcW w:w="300" w:type="dxa"/>
            <w:vAlign w:val="center"/>
            <w:hideMark/>
          </w:tcPr>
          <w:p w14:paraId="3F0955C5" w14:textId="77777777" w:rsidR="0073343E" w:rsidRPr="001D5F06" w:rsidRDefault="0073343E" w:rsidP="002D5FB1">
            <w:pPr>
              <w:spacing w:after="0" w:line="240" w:lineRule="auto"/>
              <w:rPr>
                <w:rFonts w:ascii="Calibri" w:eastAsia="Times New Roman" w:hAnsi="Calibri" w:cs="Calibri"/>
                <w:color w:val="333333"/>
                <w:sz w:val="24"/>
                <w:szCs w:val="24"/>
                <w:lang w:eastAsia="en-GB"/>
              </w:rPr>
            </w:pPr>
          </w:p>
        </w:tc>
      </w:tr>
    </w:tbl>
    <w:p w14:paraId="12C36F88" w14:textId="77777777" w:rsidR="0073343E" w:rsidRPr="001D5F06" w:rsidRDefault="0073343E" w:rsidP="0073343E">
      <w:pPr>
        <w:shd w:val="clear" w:color="auto" w:fill="FFFFFF"/>
        <w:spacing w:after="0" w:line="240" w:lineRule="auto"/>
        <w:textAlignment w:val="top"/>
        <w:rPr>
          <w:rFonts w:ascii="Calibri" w:eastAsia="Times New Roman" w:hAnsi="Calibri" w:cs="Calibri"/>
          <w:vanish/>
          <w:color w:val="333333"/>
          <w:sz w:val="24"/>
          <w:szCs w:val="24"/>
          <w:lang w:eastAsia="en-GB"/>
        </w:rPr>
      </w:pPr>
    </w:p>
    <w:tbl>
      <w:tblPr>
        <w:tblW w:w="300" w:type="dxa"/>
        <w:tblCellMar>
          <w:left w:w="0" w:type="dxa"/>
          <w:right w:w="0" w:type="dxa"/>
        </w:tblCellMar>
        <w:tblLook w:val="04A0" w:firstRow="1" w:lastRow="0" w:firstColumn="1" w:lastColumn="0" w:noHBand="0" w:noVBand="1"/>
      </w:tblPr>
      <w:tblGrid>
        <w:gridCol w:w="300"/>
      </w:tblGrid>
      <w:tr w:rsidR="0073343E" w:rsidRPr="001D5F06" w14:paraId="3539B325" w14:textId="77777777" w:rsidTr="002D5FB1">
        <w:tc>
          <w:tcPr>
            <w:tcW w:w="17790" w:type="dxa"/>
            <w:vAlign w:val="center"/>
            <w:hideMark/>
          </w:tcPr>
          <w:p w14:paraId="6E9A6C4D" w14:textId="77777777" w:rsidR="0073343E" w:rsidRPr="001D5F06" w:rsidRDefault="0073343E" w:rsidP="002D5FB1">
            <w:pPr>
              <w:shd w:val="clear" w:color="auto" w:fill="FFFFFF"/>
              <w:spacing w:after="0" w:line="240" w:lineRule="auto"/>
              <w:textAlignment w:val="top"/>
              <w:rPr>
                <w:rFonts w:ascii="Calibri" w:eastAsia="Times New Roman" w:hAnsi="Calibri" w:cs="Calibri"/>
                <w:color w:val="333333"/>
                <w:sz w:val="24"/>
                <w:szCs w:val="24"/>
                <w:lang w:eastAsia="en-GB"/>
              </w:rPr>
            </w:pPr>
          </w:p>
        </w:tc>
      </w:tr>
    </w:tbl>
    <w:p w14:paraId="019A5EF3" w14:textId="77777777" w:rsidR="0073343E" w:rsidRPr="001D5F06" w:rsidRDefault="0073343E" w:rsidP="0073343E">
      <w:pPr>
        <w:pStyle w:val="ListParagraph"/>
        <w:spacing w:after="0"/>
        <w:ind w:left="426"/>
        <w:rPr>
          <w:rFonts w:ascii="Calibri" w:eastAsia="Times New Roman" w:hAnsi="Calibri" w:cs="Calibri"/>
          <w:color w:val="333333"/>
          <w:sz w:val="24"/>
          <w:szCs w:val="24"/>
          <w:lang w:eastAsia="en-GB"/>
        </w:rPr>
      </w:pPr>
    </w:p>
    <w:p w14:paraId="1A392EDA" w14:textId="77777777" w:rsidR="0073343E" w:rsidRPr="001D5F06" w:rsidRDefault="0073343E" w:rsidP="0073343E">
      <w:pPr>
        <w:pStyle w:val="ListParagraph"/>
        <w:spacing w:after="0"/>
        <w:ind w:left="426"/>
        <w:rPr>
          <w:rFonts w:ascii="Calibri" w:hAnsi="Calibri" w:cs="Calibri"/>
          <w:sz w:val="24"/>
          <w:szCs w:val="24"/>
        </w:rPr>
      </w:pPr>
      <w:r w:rsidRPr="001D5F06">
        <w:rPr>
          <w:rFonts w:ascii="Calibri" w:eastAsia="Times New Roman" w:hAnsi="Calibri" w:cs="Calibri"/>
          <w:color w:val="333333"/>
          <w:sz w:val="24"/>
          <w:szCs w:val="24"/>
          <w:lang w:eastAsia="en-GB"/>
        </w:rPr>
        <w:t xml:space="preserve">The work that we have been carrying out through the year has been recognised by the PCN (primary care network Broxtowe) and they are looking to assist with our projects, but also promote the work we are doing with other practice groups within Broxtowe. One area we have been working on are the DNA’s (did not attend), this has struck an accord with the CPG (citizens patient group </w:t>
      </w:r>
      <w:proofErr w:type="spellStart"/>
      <w:r w:rsidRPr="001D5F06">
        <w:rPr>
          <w:rFonts w:ascii="Calibri" w:eastAsia="Times New Roman" w:hAnsi="Calibri" w:cs="Calibri"/>
          <w:color w:val="333333"/>
          <w:sz w:val="24"/>
          <w:szCs w:val="24"/>
          <w:lang w:eastAsia="en-GB"/>
        </w:rPr>
        <w:t>sub committee</w:t>
      </w:r>
      <w:proofErr w:type="spellEnd"/>
      <w:r w:rsidRPr="001D5F06">
        <w:rPr>
          <w:rFonts w:ascii="Calibri" w:eastAsia="Times New Roman" w:hAnsi="Calibri" w:cs="Calibri"/>
          <w:color w:val="333333"/>
          <w:sz w:val="24"/>
          <w:szCs w:val="24"/>
          <w:lang w:eastAsia="en-GB"/>
        </w:rPr>
        <w:t xml:space="preserve"> of the board) they are considering a spearheaded campaign PNC wide. An action for our group was to try and engage with the local TV station BBC East Midlands, this work is ongoing, contact has been made and we await the outcome for further discussions. We also managed to put articles in the local press regarding the did not attends for our area, this seems to have had a positive effect in reducing the </w:t>
      </w:r>
      <w:proofErr w:type="gramStart"/>
      <w:r w:rsidRPr="001D5F06">
        <w:rPr>
          <w:rFonts w:ascii="Calibri" w:eastAsia="Times New Roman" w:hAnsi="Calibri" w:cs="Calibri"/>
          <w:color w:val="333333"/>
          <w:sz w:val="24"/>
          <w:szCs w:val="24"/>
          <w:lang w:eastAsia="en-GB"/>
        </w:rPr>
        <w:t>DNA’s</w:t>
      </w:r>
      <w:proofErr w:type="gramEnd"/>
      <w:r w:rsidRPr="001D5F06">
        <w:rPr>
          <w:rFonts w:ascii="Calibri" w:eastAsia="Times New Roman" w:hAnsi="Calibri" w:cs="Calibri"/>
          <w:color w:val="333333"/>
          <w:sz w:val="24"/>
          <w:szCs w:val="24"/>
          <w:lang w:eastAsia="en-GB"/>
        </w:rPr>
        <w:t xml:space="preserve"> for Linden (early days though). The group also contacted the NHS IT group to comment on the new GP website with suggested amendments, this is now do-able and </w:t>
      </w:r>
      <w:proofErr w:type="gramStart"/>
      <w:r w:rsidRPr="001D5F06">
        <w:rPr>
          <w:rFonts w:ascii="Calibri" w:eastAsia="Times New Roman" w:hAnsi="Calibri" w:cs="Calibri"/>
          <w:color w:val="333333"/>
          <w:sz w:val="24"/>
          <w:szCs w:val="24"/>
          <w:lang w:eastAsia="en-GB"/>
        </w:rPr>
        <w:t>is  with</w:t>
      </w:r>
      <w:proofErr w:type="gramEnd"/>
      <w:r w:rsidRPr="001D5F06">
        <w:rPr>
          <w:rFonts w:ascii="Calibri" w:eastAsia="Times New Roman" w:hAnsi="Calibri" w:cs="Calibri"/>
          <w:color w:val="333333"/>
          <w:sz w:val="24"/>
          <w:szCs w:val="24"/>
          <w:lang w:eastAsia="en-GB"/>
        </w:rPr>
        <w:t xml:space="preserve"> the practice managers.</w:t>
      </w:r>
      <w:r w:rsidRPr="001D5F06">
        <w:rPr>
          <w:rFonts w:ascii="Calibri" w:eastAsia="Times New Roman" w:hAnsi="Calibri" w:cs="Calibri"/>
          <w:color w:val="333333"/>
          <w:sz w:val="24"/>
          <w:szCs w:val="24"/>
          <w:lang w:eastAsia="en-GB"/>
        </w:rPr>
        <w:br/>
      </w:r>
    </w:p>
    <w:p w14:paraId="1EC718DF" w14:textId="77777777" w:rsidR="0073343E" w:rsidRPr="001D5F06" w:rsidRDefault="0073343E" w:rsidP="0073343E">
      <w:pPr>
        <w:pStyle w:val="ListParagraph"/>
        <w:spacing w:after="0"/>
        <w:ind w:left="426"/>
        <w:rPr>
          <w:rFonts w:ascii="Calibri" w:eastAsia="Times New Roman" w:hAnsi="Calibri" w:cs="Calibri"/>
          <w:color w:val="333333"/>
          <w:sz w:val="24"/>
          <w:szCs w:val="24"/>
          <w:lang w:eastAsia="en-GB"/>
        </w:rPr>
      </w:pPr>
      <w:r w:rsidRPr="001D5F06">
        <w:rPr>
          <w:rFonts w:ascii="Calibri" w:eastAsia="Times New Roman" w:hAnsi="Calibri" w:cs="Calibri"/>
          <w:color w:val="333333"/>
          <w:sz w:val="24"/>
          <w:szCs w:val="24"/>
          <w:lang w:eastAsia="en-GB"/>
        </w:rPr>
        <w:t xml:space="preserve">Our AGM last year amended the constitution to expand the group size, however this year we have had </w:t>
      </w:r>
      <w:proofErr w:type="gramStart"/>
      <w:r w:rsidRPr="001D5F06">
        <w:rPr>
          <w:rFonts w:ascii="Calibri" w:eastAsia="Times New Roman" w:hAnsi="Calibri" w:cs="Calibri"/>
          <w:color w:val="333333"/>
          <w:sz w:val="24"/>
          <w:szCs w:val="24"/>
          <w:lang w:eastAsia="en-GB"/>
        </w:rPr>
        <w:t>a number of</w:t>
      </w:r>
      <w:proofErr w:type="gramEnd"/>
      <w:r w:rsidRPr="001D5F06">
        <w:rPr>
          <w:rFonts w:ascii="Calibri" w:eastAsia="Times New Roman" w:hAnsi="Calibri" w:cs="Calibri"/>
          <w:color w:val="333333"/>
          <w:sz w:val="24"/>
          <w:szCs w:val="24"/>
          <w:lang w:eastAsia="en-GB"/>
        </w:rPr>
        <w:t xml:space="preserve"> resignations due to poor health and one member sadly passed away. We continue to promote the group and increase our membership.</w:t>
      </w:r>
    </w:p>
    <w:p w14:paraId="5711E06A" w14:textId="77777777" w:rsidR="0073343E" w:rsidRPr="001D5F06" w:rsidRDefault="0073343E" w:rsidP="0073343E">
      <w:pPr>
        <w:pStyle w:val="ListParagraph"/>
        <w:spacing w:after="0"/>
        <w:ind w:left="426"/>
        <w:rPr>
          <w:rFonts w:ascii="Calibri" w:hAnsi="Calibri" w:cs="Calibri"/>
          <w:sz w:val="24"/>
          <w:szCs w:val="24"/>
        </w:rPr>
      </w:pPr>
    </w:p>
    <w:p w14:paraId="63DB29F2" w14:textId="77777777" w:rsidR="0073343E" w:rsidRPr="001D5F06" w:rsidRDefault="0073343E" w:rsidP="0073343E">
      <w:pPr>
        <w:pStyle w:val="ListParagraph"/>
        <w:spacing w:after="0"/>
        <w:ind w:left="426"/>
        <w:rPr>
          <w:rFonts w:ascii="Calibri" w:hAnsi="Calibri" w:cs="Calibri"/>
          <w:sz w:val="24"/>
          <w:szCs w:val="24"/>
        </w:rPr>
      </w:pPr>
      <w:r w:rsidRPr="001D5F06">
        <w:rPr>
          <w:rFonts w:ascii="Calibri" w:hAnsi="Calibri" w:cs="Calibri"/>
          <w:sz w:val="24"/>
          <w:szCs w:val="24"/>
        </w:rPr>
        <w:t xml:space="preserve">The practice continues to work with the CQC inspectors and </w:t>
      </w:r>
      <w:proofErr w:type="gramStart"/>
      <w:r w:rsidRPr="001D5F06">
        <w:rPr>
          <w:rFonts w:ascii="Calibri" w:hAnsi="Calibri" w:cs="Calibri"/>
          <w:sz w:val="24"/>
          <w:szCs w:val="24"/>
        </w:rPr>
        <w:t>our  understanding</w:t>
      </w:r>
      <w:proofErr w:type="gramEnd"/>
      <w:r w:rsidRPr="001D5F06">
        <w:rPr>
          <w:rFonts w:ascii="Calibri" w:hAnsi="Calibri" w:cs="Calibri"/>
          <w:sz w:val="24"/>
          <w:szCs w:val="24"/>
        </w:rPr>
        <w:t xml:space="preserve"> from a reliable source is that the practice is expecting the CQC to come in this year.</w:t>
      </w:r>
    </w:p>
    <w:p w14:paraId="69E50C91" w14:textId="77777777" w:rsidR="0073343E" w:rsidRPr="001D5F06" w:rsidRDefault="0073343E" w:rsidP="0073343E">
      <w:pPr>
        <w:pStyle w:val="ListParagraph"/>
        <w:spacing w:after="0"/>
        <w:ind w:left="426"/>
        <w:rPr>
          <w:rFonts w:ascii="Calibri" w:hAnsi="Calibri" w:cs="Calibri"/>
          <w:sz w:val="24"/>
          <w:szCs w:val="24"/>
        </w:rPr>
      </w:pPr>
    </w:p>
    <w:p w14:paraId="132006D9" w14:textId="77777777" w:rsidR="0073343E" w:rsidRPr="001D5F06" w:rsidRDefault="0073343E" w:rsidP="0073343E">
      <w:pPr>
        <w:pStyle w:val="ListParagraph"/>
        <w:spacing w:after="0"/>
        <w:ind w:left="426"/>
        <w:rPr>
          <w:rFonts w:ascii="Calibri" w:hAnsi="Calibri" w:cs="Calibri"/>
          <w:sz w:val="24"/>
          <w:szCs w:val="24"/>
        </w:rPr>
      </w:pPr>
      <w:r w:rsidRPr="001D5F06">
        <w:rPr>
          <w:rFonts w:ascii="Calibri" w:hAnsi="Calibri" w:cs="Calibri"/>
          <w:sz w:val="24"/>
          <w:szCs w:val="24"/>
        </w:rPr>
        <w:t>Briefly turning to last year at our AGM we highlighted some 6 areas for potential work for the group, clearly on reflection (as all ways) this was over ambitious given the difficulties of the practice challenges and changes, however we have progressed on four.</w:t>
      </w:r>
    </w:p>
    <w:p w14:paraId="4EB36316" w14:textId="77777777" w:rsidR="0073343E" w:rsidRPr="001D5F06" w:rsidRDefault="0073343E" w:rsidP="0073343E">
      <w:pPr>
        <w:pStyle w:val="ListParagraph"/>
        <w:spacing w:after="0"/>
        <w:ind w:left="426"/>
        <w:rPr>
          <w:rFonts w:ascii="Calibri" w:hAnsi="Calibri" w:cs="Calibri"/>
          <w:sz w:val="24"/>
          <w:szCs w:val="24"/>
        </w:rPr>
      </w:pPr>
    </w:p>
    <w:p w14:paraId="52ED1BEE" w14:textId="77777777" w:rsidR="0073343E" w:rsidRPr="001D5F06" w:rsidRDefault="0073343E" w:rsidP="0073343E">
      <w:pPr>
        <w:pStyle w:val="ListParagraph"/>
        <w:spacing w:after="0"/>
        <w:ind w:left="426"/>
        <w:rPr>
          <w:rFonts w:ascii="Calibri" w:hAnsi="Calibri" w:cs="Calibri"/>
          <w:sz w:val="24"/>
          <w:szCs w:val="24"/>
        </w:rPr>
      </w:pPr>
    </w:p>
    <w:p w14:paraId="6D556A9A" w14:textId="2C25E248" w:rsidR="0073343E" w:rsidRPr="001D5F06" w:rsidRDefault="0073343E" w:rsidP="0073343E">
      <w:pPr>
        <w:pStyle w:val="ListParagraph"/>
        <w:numPr>
          <w:ilvl w:val="0"/>
          <w:numId w:val="1"/>
        </w:numPr>
        <w:spacing w:after="0" w:line="276" w:lineRule="auto"/>
        <w:rPr>
          <w:rFonts w:ascii="Calibri" w:hAnsi="Calibri" w:cs="Calibri"/>
          <w:sz w:val="24"/>
          <w:szCs w:val="24"/>
        </w:rPr>
      </w:pPr>
      <w:r w:rsidRPr="001D5F06">
        <w:rPr>
          <w:rFonts w:ascii="Calibri" w:hAnsi="Calibri" w:cs="Calibri"/>
          <w:sz w:val="24"/>
          <w:szCs w:val="24"/>
        </w:rPr>
        <w:t xml:space="preserve">A newsletter for the </w:t>
      </w:r>
      <w:r w:rsidRPr="001D5F06">
        <w:rPr>
          <w:rFonts w:ascii="Calibri" w:hAnsi="Calibri" w:cs="Calibri"/>
          <w:sz w:val="24"/>
          <w:szCs w:val="24"/>
        </w:rPr>
        <w:t>practice</w:t>
      </w:r>
      <w:r w:rsidRPr="001D5F06">
        <w:rPr>
          <w:rFonts w:ascii="Calibri" w:hAnsi="Calibri" w:cs="Calibri"/>
          <w:sz w:val="24"/>
          <w:szCs w:val="24"/>
        </w:rPr>
        <w:tab/>
      </w:r>
      <w:r w:rsidRPr="001D5F06">
        <w:rPr>
          <w:rFonts w:ascii="Calibri" w:hAnsi="Calibri" w:cs="Calibri"/>
          <w:sz w:val="24"/>
          <w:szCs w:val="24"/>
        </w:rPr>
        <w:tab/>
        <w:t>Paused due to Practice Pressure</w:t>
      </w:r>
    </w:p>
    <w:p w14:paraId="00E77A6E" w14:textId="16D61A85" w:rsidR="0073343E" w:rsidRPr="001D5F06" w:rsidRDefault="0073343E" w:rsidP="0073343E">
      <w:pPr>
        <w:pStyle w:val="ListParagraph"/>
        <w:numPr>
          <w:ilvl w:val="0"/>
          <w:numId w:val="1"/>
        </w:numPr>
        <w:spacing w:after="0" w:line="276" w:lineRule="auto"/>
        <w:rPr>
          <w:rFonts w:ascii="Calibri" w:hAnsi="Calibri" w:cs="Calibri"/>
          <w:sz w:val="24"/>
          <w:szCs w:val="24"/>
        </w:rPr>
      </w:pPr>
      <w:r w:rsidRPr="001D5F06">
        <w:rPr>
          <w:rFonts w:ascii="Calibri" w:hAnsi="Calibri" w:cs="Calibri"/>
          <w:sz w:val="24"/>
          <w:szCs w:val="24"/>
        </w:rPr>
        <w:t>Patients Survey</w:t>
      </w:r>
      <w:r w:rsidRPr="001D5F06">
        <w:rPr>
          <w:rFonts w:ascii="Calibri" w:hAnsi="Calibri" w:cs="Calibri"/>
          <w:sz w:val="24"/>
          <w:szCs w:val="24"/>
        </w:rPr>
        <w:tab/>
      </w:r>
      <w:r w:rsidRPr="001D5F06">
        <w:rPr>
          <w:rFonts w:ascii="Calibri" w:hAnsi="Calibri" w:cs="Calibri"/>
          <w:sz w:val="24"/>
          <w:szCs w:val="24"/>
        </w:rPr>
        <w:tab/>
      </w:r>
      <w:r w:rsidRPr="001D5F06">
        <w:rPr>
          <w:rFonts w:ascii="Calibri" w:hAnsi="Calibri" w:cs="Calibri"/>
          <w:sz w:val="24"/>
          <w:szCs w:val="24"/>
        </w:rPr>
        <w:tab/>
      </w:r>
      <w:r w:rsidRPr="001D5F06">
        <w:rPr>
          <w:rFonts w:ascii="Calibri" w:hAnsi="Calibri" w:cs="Calibri"/>
          <w:sz w:val="24"/>
          <w:szCs w:val="24"/>
        </w:rPr>
        <w:tab/>
      </w:r>
      <w:r w:rsidRPr="001D5F06">
        <w:rPr>
          <w:rFonts w:ascii="Calibri" w:hAnsi="Calibri" w:cs="Calibri"/>
          <w:sz w:val="24"/>
          <w:szCs w:val="24"/>
        </w:rPr>
        <w:tab/>
      </w:r>
      <w:r w:rsidRPr="001D5F06">
        <w:rPr>
          <w:rFonts w:ascii="Calibri" w:hAnsi="Calibri" w:cs="Calibri"/>
          <w:sz w:val="24"/>
          <w:szCs w:val="24"/>
        </w:rPr>
        <w:t>Completed</w:t>
      </w:r>
    </w:p>
    <w:p w14:paraId="4B507167" w14:textId="77777777" w:rsidR="0073343E" w:rsidRPr="001D5F06" w:rsidRDefault="0073343E" w:rsidP="0073343E">
      <w:pPr>
        <w:pStyle w:val="ListParagraph"/>
        <w:numPr>
          <w:ilvl w:val="0"/>
          <w:numId w:val="1"/>
        </w:numPr>
        <w:spacing w:after="0" w:line="276" w:lineRule="auto"/>
        <w:rPr>
          <w:rFonts w:ascii="Calibri" w:hAnsi="Calibri" w:cs="Calibri"/>
          <w:sz w:val="24"/>
          <w:szCs w:val="24"/>
        </w:rPr>
      </w:pPr>
      <w:r w:rsidRPr="001D5F06">
        <w:rPr>
          <w:rFonts w:ascii="Calibri" w:hAnsi="Calibri" w:cs="Calibri"/>
          <w:sz w:val="24"/>
          <w:szCs w:val="24"/>
        </w:rPr>
        <w:t xml:space="preserve">Promotion of online booking service </w:t>
      </w:r>
      <w:proofErr w:type="spellStart"/>
      <w:r w:rsidRPr="001D5F06">
        <w:rPr>
          <w:rFonts w:ascii="Calibri" w:hAnsi="Calibri" w:cs="Calibri"/>
          <w:sz w:val="24"/>
          <w:szCs w:val="24"/>
        </w:rPr>
        <w:t>eg</w:t>
      </w:r>
      <w:proofErr w:type="spellEnd"/>
      <w:r w:rsidRPr="001D5F06">
        <w:rPr>
          <w:rFonts w:ascii="Calibri" w:hAnsi="Calibri" w:cs="Calibri"/>
          <w:sz w:val="24"/>
          <w:szCs w:val="24"/>
        </w:rPr>
        <w:t xml:space="preserve"> having a table at busy times in the practice</w:t>
      </w:r>
      <w:r w:rsidRPr="001D5F06">
        <w:rPr>
          <w:rFonts w:ascii="Calibri" w:hAnsi="Calibri" w:cs="Calibri"/>
          <w:sz w:val="24"/>
          <w:szCs w:val="24"/>
        </w:rPr>
        <w:tab/>
      </w:r>
      <w:r w:rsidRPr="001D5F06">
        <w:rPr>
          <w:rFonts w:ascii="Calibri" w:hAnsi="Calibri" w:cs="Calibri"/>
          <w:sz w:val="24"/>
          <w:szCs w:val="24"/>
        </w:rPr>
        <w:tab/>
      </w:r>
      <w:r w:rsidRPr="001D5F06">
        <w:rPr>
          <w:rFonts w:ascii="Calibri" w:hAnsi="Calibri" w:cs="Calibri"/>
          <w:sz w:val="24"/>
          <w:szCs w:val="24"/>
        </w:rPr>
        <w:tab/>
      </w:r>
      <w:r w:rsidRPr="001D5F06">
        <w:rPr>
          <w:rFonts w:ascii="Calibri" w:hAnsi="Calibri" w:cs="Calibri"/>
          <w:sz w:val="24"/>
          <w:szCs w:val="24"/>
        </w:rPr>
        <w:tab/>
        <w:t>Christmas fair reception</w:t>
      </w:r>
    </w:p>
    <w:p w14:paraId="681B5309" w14:textId="77777777" w:rsidR="0073343E" w:rsidRPr="001D5F06" w:rsidRDefault="0073343E" w:rsidP="0073343E">
      <w:pPr>
        <w:pStyle w:val="ListParagraph"/>
        <w:numPr>
          <w:ilvl w:val="0"/>
          <w:numId w:val="1"/>
        </w:numPr>
        <w:spacing w:after="0" w:line="276" w:lineRule="auto"/>
        <w:rPr>
          <w:rFonts w:ascii="Calibri" w:hAnsi="Calibri" w:cs="Calibri"/>
          <w:sz w:val="24"/>
          <w:szCs w:val="24"/>
        </w:rPr>
      </w:pPr>
      <w:r w:rsidRPr="001D5F06">
        <w:rPr>
          <w:rFonts w:ascii="Calibri" w:hAnsi="Calibri" w:cs="Calibri"/>
          <w:sz w:val="24"/>
          <w:szCs w:val="24"/>
        </w:rPr>
        <w:t xml:space="preserve">Raising awareness of changes in the appointments system   </w:t>
      </w:r>
    </w:p>
    <w:p w14:paraId="7B4D64AC" w14:textId="77777777" w:rsidR="0073343E" w:rsidRPr="001D5F06" w:rsidRDefault="0073343E" w:rsidP="0073343E">
      <w:pPr>
        <w:pStyle w:val="ListParagraph"/>
        <w:spacing w:after="0"/>
        <w:rPr>
          <w:rFonts w:ascii="Calibri" w:hAnsi="Calibri" w:cs="Calibri"/>
          <w:sz w:val="24"/>
          <w:szCs w:val="24"/>
        </w:rPr>
      </w:pPr>
      <w:r w:rsidRPr="001D5F06">
        <w:rPr>
          <w:rFonts w:ascii="Calibri" w:hAnsi="Calibri" w:cs="Calibri"/>
          <w:sz w:val="24"/>
          <w:szCs w:val="24"/>
        </w:rPr>
        <w:t xml:space="preserve">                      </w:t>
      </w:r>
      <w:r w:rsidRPr="001D5F06">
        <w:rPr>
          <w:rFonts w:ascii="Calibri" w:hAnsi="Calibri" w:cs="Calibri"/>
          <w:sz w:val="24"/>
          <w:szCs w:val="24"/>
        </w:rPr>
        <w:tab/>
      </w:r>
      <w:r w:rsidRPr="001D5F06">
        <w:rPr>
          <w:rFonts w:ascii="Calibri" w:hAnsi="Calibri" w:cs="Calibri"/>
          <w:sz w:val="24"/>
          <w:szCs w:val="24"/>
        </w:rPr>
        <w:tab/>
      </w:r>
      <w:r w:rsidRPr="001D5F06">
        <w:rPr>
          <w:rFonts w:ascii="Calibri" w:hAnsi="Calibri" w:cs="Calibri"/>
          <w:sz w:val="24"/>
          <w:szCs w:val="24"/>
        </w:rPr>
        <w:tab/>
      </w:r>
      <w:r w:rsidRPr="001D5F06">
        <w:rPr>
          <w:rFonts w:ascii="Calibri" w:hAnsi="Calibri" w:cs="Calibri"/>
          <w:sz w:val="24"/>
          <w:szCs w:val="24"/>
        </w:rPr>
        <w:tab/>
      </w:r>
      <w:r w:rsidRPr="001D5F06">
        <w:rPr>
          <w:rFonts w:ascii="Calibri" w:hAnsi="Calibri" w:cs="Calibri"/>
          <w:sz w:val="24"/>
          <w:szCs w:val="24"/>
        </w:rPr>
        <w:tab/>
        <w:t>posters on the notice board</w:t>
      </w:r>
    </w:p>
    <w:p w14:paraId="631C039B" w14:textId="77777777" w:rsidR="0073343E" w:rsidRPr="001D5F06" w:rsidRDefault="0073343E" w:rsidP="0073343E">
      <w:pPr>
        <w:pStyle w:val="ListParagraph"/>
        <w:numPr>
          <w:ilvl w:val="0"/>
          <w:numId w:val="1"/>
        </w:numPr>
        <w:spacing w:after="0" w:line="276" w:lineRule="auto"/>
        <w:rPr>
          <w:rFonts w:ascii="Calibri" w:hAnsi="Calibri" w:cs="Calibri"/>
          <w:sz w:val="24"/>
          <w:szCs w:val="24"/>
        </w:rPr>
      </w:pPr>
      <w:r w:rsidRPr="001D5F06">
        <w:rPr>
          <w:rFonts w:ascii="Calibri" w:hAnsi="Calibri" w:cs="Calibri"/>
          <w:sz w:val="24"/>
          <w:szCs w:val="24"/>
        </w:rPr>
        <w:t xml:space="preserve">Responding to suggestions made in the suggestions box no suggestions have been </w:t>
      </w:r>
      <w:proofErr w:type="gramStart"/>
      <w:r w:rsidRPr="001D5F06">
        <w:rPr>
          <w:rFonts w:ascii="Calibri" w:hAnsi="Calibri" w:cs="Calibri"/>
          <w:sz w:val="24"/>
          <w:szCs w:val="24"/>
        </w:rPr>
        <w:t>made</w:t>
      </w:r>
      <w:proofErr w:type="gramEnd"/>
    </w:p>
    <w:p w14:paraId="44C34B84" w14:textId="77777777" w:rsidR="0073343E" w:rsidRPr="001D5F06" w:rsidRDefault="0073343E" w:rsidP="0073343E">
      <w:pPr>
        <w:pStyle w:val="ListParagraph"/>
        <w:numPr>
          <w:ilvl w:val="0"/>
          <w:numId w:val="1"/>
        </w:numPr>
        <w:spacing w:after="0" w:line="276" w:lineRule="auto"/>
        <w:rPr>
          <w:rFonts w:ascii="Calibri" w:hAnsi="Calibri" w:cs="Calibri"/>
          <w:sz w:val="24"/>
          <w:szCs w:val="24"/>
        </w:rPr>
      </w:pPr>
      <w:r w:rsidRPr="001D5F06">
        <w:rPr>
          <w:rFonts w:ascii="Calibri" w:hAnsi="Calibri" w:cs="Calibri"/>
          <w:sz w:val="24"/>
          <w:szCs w:val="24"/>
        </w:rPr>
        <w:t xml:space="preserve">Investigating the needs of carers registered with the </w:t>
      </w:r>
      <w:proofErr w:type="gramStart"/>
      <w:r w:rsidRPr="001D5F06">
        <w:rPr>
          <w:rFonts w:ascii="Calibri" w:hAnsi="Calibri" w:cs="Calibri"/>
          <w:sz w:val="24"/>
          <w:szCs w:val="24"/>
        </w:rPr>
        <w:t>practice</w:t>
      </w:r>
      <w:proofErr w:type="gramEnd"/>
    </w:p>
    <w:p w14:paraId="1334EA9C" w14:textId="77777777" w:rsidR="0073343E" w:rsidRPr="001D5F06" w:rsidRDefault="0073343E" w:rsidP="0073343E">
      <w:pPr>
        <w:pStyle w:val="ListParagraph"/>
        <w:spacing w:after="0"/>
        <w:ind w:left="426"/>
        <w:rPr>
          <w:rFonts w:ascii="Calibri" w:hAnsi="Calibri" w:cs="Calibri"/>
          <w:sz w:val="24"/>
          <w:szCs w:val="24"/>
        </w:rPr>
      </w:pPr>
    </w:p>
    <w:p w14:paraId="70192C79" w14:textId="77777777" w:rsidR="0073343E" w:rsidRPr="001D5F06" w:rsidRDefault="0073343E" w:rsidP="0073343E">
      <w:pPr>
        <w:pStyle w:val="ListParagraph"/>
        <w:spacing w:after="0"/>
        <w:ind w:left="426"/>
        <w:rPr>
          <w:rFonts w:ascii="Calibri" w:hAnsi="Calibri" w:cs="Calibri"/>
          <w:sz w:val="24"/>
          <w:szCs w:val="24"/>
        </w:rPr>
      </w:pPr>
      <w:r w:rsidRPr="001D5F06">
        <w:rPr>
          <w:rFonts w:ascii="Calibri" w:hAnsi="Calibri" w:cs="Calibri"/>
          <w:sz w:val="24"/>
          <w:szCs w:val="24"/>
        </w:rPr>
        <w:lastRenderedPageBreak/>
        <w:t xml:space="preserve">We are about to start a new year and are considering new projects however we need to have a realistic approach to what can be achieved going forward as the whole Primary Care Network is </w:t>
      </w:r>
      <w:proofErr w:type="spellStart"/>
      <w:proofErr w:type="gramStart"/>
      <w:r w:rsidRPr="001D5F06">
        <w:rPr>
          <w:rFonts w:ascii="Calibri" w:hAnsi="Calibri" w:cs="Calibri"/>
          <w:sz w:val="24"/>
          <w:szCs w:val="24"/>
        </w:rPr>
        <w:t>under going</w:t>
      </w:r>
      <w:proofErr w:type="spellEnd"/>
      <w:proofErr w:type="gramEnd"/>
      <w:r w:rsidRPr="001D5F06">
        <w:rPr>
          <w:rFonts w:ascii="Calibri" w:hAnsi="Calibri" w:cs="Calibri"/>
          <w:sz w:val="24"/>
          <w:szCs w:val="24"/>
        </w:rPr>
        <w:t xml:space="preserve"> many changes.  You may have seen the availability of the appointments on the web that now covers a larger part of Broxtowe and particularly Stapleford, this is still a challenge for Linden to maintain the website and keep it up to date. I am sure changes will continue and the </w:t>
      </w:r>
      <w:proofErr w:type="gramStart"/>
      <w:r w:rsidRPr="001D5F06">
        <w:rPr>
          <w:rFonts w:ascii="Calibri" w:hAnsi="Calibri" w:cs="Calibri"/>
          <w:sz w:val="24"/>
          <w:szCs w:val="24"/>
        </w:rPr>
        <w:t>patients</w:t>
      </w:r>
      <w:proofErr w:type="gramEnd"/>
      <w:r w:rsidRPr="001D5F06">
        <w:rPr>
          <w:rFonts w:ascii="Calibri" w:hAnsi="Calibri" w:cs="Calibri"/>
          <w:sz w:val="24"/>
          <w:szCs w:val="24"/>
        </w:rPr>
        <w:t xml:space="preserve"> group is committed to raise your concerns and express your views to the practice and the PCN (primary care network).</w:t>
      </w:r>
    </w:p>
    <w:p w14:paraId="10CC1AF1" w14:textId="77777777" w:rsidR="0073343E" w:rsidRPr="001D5F06" w:rsidRDefault="0073343E" w:rsidP="0073343E">
      <w:pPr>
        <w:pStyle w:val="ListParagraph"/>
        <w:spacing w:after="0"/>
        <w:ind w:left="426"/>
        <w:rPr>
          <w:rFonts w:ascii="Calibri" w:hAnsi="Calibri" w:cs="Calibri"/>
          <w:sz w:val="24"/>
          <w:szCs w:val="24"/>
        </w:rPr>
      </w:pPr>
    </w:p>
    <w:p w14:paraId="01324222" w14:textId="77777777" w:rsidR="0073343E" w:rsidRPr="001D5F06" w:rsidRDefault="0073343E" w:rsidP="0073343E">
      <w:pPr>
        <w:pStyle w:val="ListParagraph"/>
        <w:spacing w:after="0"/>
        <w:ind w:left="426"/>
        <w:rPr>
          <w:rFonts w:ascii="Calibri" w:hAnsi="Calibri" w:cs="Calibri"/>
          <w:sz w:val="24"/>
          <w:szCs w:val="24"/>
        </w:rPr>
      </w:pPr>
      <w:r w:rsidRPr="001D5F06">
        <w:rPr>
          <w:rFonts w:ascii="Calibri" w:hAnsi="Calibri" w:cs="Calibri"/>
          <w:sz w:val="24"/>
          <w:szCs w:val="24"/>
        </w:rPr>
        <w:t xml:space="preserve">In conclusion I would like on behalf of the PPG </w:t>
      </w:r>
      <w:proofErr w:type="gramStart"/>
      <w:r w:rsidRPr="001D5F06">
        <w:rPr>
          <w:rFonts w:ascii="Calibri" w:hAnsi="Calibri" w:cs="Calibri"/>
          <w:sz w:val="24"/>
          <w:szCs w:val="24"/>
        </w:rPr>
        <w:t>members  to</w:t>
      </w:r>
      <w:proofErr w:type="gramEnd"/>
      <w:r w:rsidRPr="001D5F06">
        <w:rPr>
          <w:rFonts w:ascii="Calibri" w:hAnsi="Calibri" w:cs="Calibri"/>
          <w:sz w:val="24"/>
          <w:szCs w:val="24"/>
        </w:rPr>
        <w:t xml:space="preserve"> thank the whole practice for their continued Good rating from the CQC, and the continued support from the patients group in delivering the patients views to the practice.</w:t>
      </w:r>
    </w:p>
    <w:p w14:paraId="001FB6C5" w14:textId="77777777" w:rsidR="0073343E" w:rsidRPr="001D5F06" w:rsidRDefault="0073343E" w:rsidP="0073343E">
      <w:pPr>
        <w:pStyle w:val="ListParagraph"/>
        <w:spacing w:after="0"/>
        <w:ind w:left="426"/>
        <w:rPr>
          <w:rFonts w:ascii="Calibri" w:hAnsi="Calibri" w:cs="Calibri"/>
          <w:sz w:val="24"/>
          <w:szCs w:val="24"/>
        </w:rPr>
      </w:pPr>
      <w:r w:rsidRPr="001D5F06">
        <w:rPr>
          <w:rFonts w:ascii="Calibri" w:hAnsi="Calibri" w:cs="Calibri"/>
          <w:sz w:val="24"/>
          <w:szCs w:val="24"/>
        </w:rPr>
        <w:t xml:space="preserve">As the chair of the </w:t>
      </w:r>
      <w:proofErr w:type="gramStart"/>
      <w:r w:rsidRPr="001D5F06">
        <w:rPr>
          <w:rFonts w:ascii="Calibri" w:hAnsi="Calibri" w:cs="Calibri"/>
          <w:sz w:val="24"/>
          <w:szCs w:val="24"/>
        </w:rPr>
        <w:t>group</w:t>
      </w:r>
      <w:proofErr w:type="gramEnd"/>
      <w:r w:rsidRPr="001D5F06">
        <w:rPr>
          <w:rFonts w:ascii="Calibri" w:hAnsi="Calibri" w:cs="Calibri"/>
          <w:sz w:val="24"/>
          <w:szCs w:val="24"/>
        </w:rPr>
        <w:t xml:space="preserve"> I would also thank the members for their continued support and commitment.</w:t>
      </w:r>
    </w:p>
    <w:p w14:paraId="5BB361AF" w14:textId="77777777" w:rsidR="0073343E" w:rsidRPr="001D5F06" w:rsidRDefault="0073343E" w:rsidP="0073343E">
      <w:pPr>
        <w:pStyle w:val="ListParagraph"/>
        <w:spacing w:after="0"/>
        <w:ind w:left="426"/>
        <w:rPr>
          <w:rFonts w:ascii="Calibri" w:hAnsi="Calibri" w:cs="Calibri"/>
          <w:sz w:val="24"/>
          <w:szCs w:val="24"/>
        </w:rPr>
      </w:pPr>
    </w:p>
    <w:p w14:paraId="0BB74BCE" w14:textId="77777777" w:rsidR="0073343E" w:rsidRPr="001D5F06" w:rsidRDefault="0073343E" w:rsidP="0073343E">
      <w:pPr>
        <w:pStyle w:val="ListParagraph"/>
        <w:spacing w:after="0"/>
        <w:ind w:left="426"/>
        <w:rPr>
          <w:rFonts w:ascii="Calibri" w:hAnsi="Calibri" w:cs="Calibri"/>
          <w:sz w:val="24"/>
          <w:szCs w:val="24"/>
        </w:rPr>
      </w:pPr>
      <w:r w:rsidRPr="001D5F06">
        <w:rPr>
          <w:rFonts w:ascii="Calibri" w:hAnsi="Calibri" w:cs="Calibri"/>
          <w:sz w:val="24"/>
          <w:szCs w:val="24"/>
        </w:rPr>
        <w:t>PPG Chair.</w:t>
      </w:r>
    </w:p>
    <w:p w14:paraId="11E3E805" w14:textId="77777777" w:rsidR="0073343E" w:rsidRPr="001D5F06" w:rsidRDefault="0073343E" w:rsidP="0073343E">
      <w:pPr>
        <w:pStyle w:val="ListParagraph"/>
        <w:spacing w:after="0"/>
        <w:ind w:left="426"/>
        <w:rPr>
          <w:rFonts w:ascii="Calibri" w:hAnsi="Calibri" w:cs="Calibri"/>
          <w:sz w:val="24"/>
          <w:szCs w:val="24"/>
        </w:rPr>
      </w:pPr>
      <w:r w:rsidRPr="001D5F06">
        <w:rPr>
          <w:rFonts w:ascii="Calibri" w:hAnsi="Calibri" w:cs="Calibri"/>
          <w:sz w:val="24"/>
          <w:szCs w:val="24"/>
        </w:rPr>
        <w:t>08.05.2024</w:t>
      </w:r>
    </w:p>
    <w:p w14:paraId="6F48B48C" w14:textId="77777777" w:rsidR="0073343E" w:rsidRDefault="0073343E" w:rsidP="0073343E">
      <w:pPr>
        <w:pStyle w:val="ListParagraph"/>
        <w:spacing w:after="0"/>
        <w:rPr>
          <w:sz w:val="24"/>
          <w:szCs w:val="24"/>
        </w:rPr>
      </w:pPr>
    </w:p>
    <w:p w14:paraId="5343498E" w14:textId="77777777" w:rsidR="0073343E" w:rsidRDefault="0073343E" w:rsidP="0073343E">
      <w:pPr>
        <w:pStyle w:val="ListParagraph"/>
        <w:spacing w:after="0"/>
        <w:rPr>
          <w:sz w:val="24"/>
          <w:szCs w:val="24"/>
        </w:rPr>
      </w:pPr>
    </w:p>
    <w:p w14:paraId="5CD7D074" w14:textId="77777777" w:rsidR="00941393" w:rsidRPr="00D10BA0" w:rsidRDefault="00941393" w:rsidP="00CE6A8E">
      <w:pPr>
        <w:spacing w:after="0"/>
        <w:rPr>
          <w:sz w:val="24"/>
          <w:szCs w:val="24"/>
        </w:rPr>
      </w:pPr>
    </w:p>
    <w:sectPr w:rsidR="00941393" w:rsidRPr="00D10BA0" w:rsidSect="005F02B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27FD3"/>
    <w:multiLevelType w:val="hybridMultilevel"/>
    <w:tmpl w:val="1188E9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4588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2B1"/>
    <w:rsid w:val="00005C07"/>
    <w:rsid w:val="0003244C"/>
    <w:rsid w:val="00083D0D"/>
    <w:rsid w:val="000A05B0"/>
    <w:rsid w:val="000D4F35"/>
    <w:rsid w:val="00185A4C"/>
    <w:rsid w:val="00193D59"/>
    <w:rsid w:val="001D5F06"/>
    <w:rsid w:val="001D6709"/>
    <w:rsid w:val="0028006A"/>
    <w:rsid w:val="002D32C8"/>
    <w:rsid w:val="00365299"/>
    <w:rsid w:val="00381C48"/>
    <w:rsid w:val="0039405A"/>
    <w:rsid w:val="003E163B"/>
    <w:rsid w:val="004201AF"/>
    <w:rsid w:val="00420F40"/>
    <w:rsid w:val="00433B3C"/>
    <w:rsid w:val="00445F15"/>
    <w:rsid w:val="00481C91"/>
    <w:rsid w:val="00490799"/>
    <w:rsid w:val="004A56B8"/>
    <w:rsid w:val="005624D0"/>
    <w:rsid w:val="005F02B1"/>
    <w:rsid w:val="006679ED"/>
    <w:rsid w:val="006F7421"/>
    <w:rsid w:val="0073343E"/>
    <w:rsid w:val="00802FE6"/>
    <w:rsid w:val="00827684"/>
    <w:rsid w:val="008E0D1F"/>
    <w:rsid w:val="00941393"/>
    <w:rsid w:val="009548ED"/>
    <w:rsid w:val="00A21F04"/>
    <w:rsid w:val="00A602F9"/>
    <w:rsid w:val="00AF794F"/>
    <w:rsid w:val="00B062B5"/>
    <w:rsid w:val="00B2449B"/>
    <w:rsid w:val="00B96DBE"/>
    <w:rsid w:val="00BC202D"/>
    <w:rsid w:val="00BE633F"/>
    <w:rsid w:val="00C11AA9"/>
    <w:rsid w:val="00C56561"/>
    <w:rsid w:val="00CE6A8E"/>
    <w:rsid w:val="00CF6140"/>
    <w:rsid w:val="00D036DC"/>
    <w:rsid w:val="00D10BA0"/>
    <w:rsid w:val="00D26B9A"/>
    <w:rsid w:val="00DA1F2D"/>
    <w:rsid w:val="00DB385C"/>
    <w:rsid w:val="00DF2C1C"/>
    <w:rsid w:val="00E266D3"/>
    <w:rsid w:val="00E61541"/>
    <w:rsid w:val="00E938BC"/>
    <w:rsid w:val="00EF717E"/>
    <w:rsid w:val="00FE03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56C79"/>
  <w15:chartTrackingRefBased/>
  <w15:docId w15:val="{F15F987B-FB02-4C42-8599-FD6FCF17E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02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02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02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02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02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02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02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02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02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2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02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02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02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02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02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02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2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2B1"/>
    <w:rPr>
      <w:rFonts w:eastAsiaTheme="majorEastAsia" w:cstheme="majorBidi"/>
      <w:color w:val="272727" w:themeColor="text1" w:themeTint="D8"/>
    </w:rPr>
  </w:style>
  <w:style w:type="paragraph" w:styleId="Title">
    <w:name w:val="Title"/>
    <w:basedOn w:val="Normal"/>
    <w:next w:val="Normal"/>
    <w:link w:val="TitleChar"/>
    <w:uiPriority w:val="10"/>
    <w:qFormat/>
    <w:rsid w:val="005F02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2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2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2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2B1"/>
    <w:pPr>
      <w:spacing w:before="160"/>
      <w:jc w:val="center"/>
    </w:pPr>
    <w:rPr>
      <w:i/>
      <w:iCs/>
      <w:color w:val="404040" w:themeColor="text1" w:themeTint="BF"/>
    </w:rPr>
  </w:style>
  <w:style w:type="character" w:customStyle="1" w:styleId="QuoteChar">
    <w:name w:val="Quote Char"/>
    <w:basedOn w:val="DefaultParagraphFont"/>
    <w:link w:val="Quote"/>
    <w:uiPriority w:val="29"/>
    <w:rsid w:val="005F02B1"/>
    <w:rPr>
      <w:i/>
      <w:iCs/>
      <w:color w:val="404040" w:themeColor="text1" w:themeTint="BF"/>
    </w:rPr>
  </w:style>
  <w:style w:type="paragraph" w:styleId="ListParagraph">
    <w:name w:val="List Paragraph"/>
    <w:basedOn w:val="Normal"/>
    <w:uiPriority w:val="34"/>
    <w:qFormat/>
    <w:rsid w:val="005F02B1"/>
    <w:pPr>
      <w:ind w:left="720"/>
      <w:contextualSpacing/>
    </w:pPr>
  </w:style>
  <w:style w:type="character" w:styleId="IntenseEmphasis">
    <w:name w:val="Intense Emphasis"/>
    <w:basedOn w:val="DefaultParagraphFont"/>
    <w:uiPriority w:val="21"/>
    <w:qFormat/>
    <w:rsid w:val="005F02B1"/>
    <w:rPr>
      <w:i/>
      <w:iCs/>
      <w:color w:val="0F4761" w:themeColor="accent1" w:themeShade="BF"/>
    </w:rPr>
  </w:style>
  <w:style w:type="paragraph" w:styleId="IntenseQuote">
    <w:name w:val="Intense Quote"/>
    <w:basedOn w:val="Normal"/>
    <w:next w:val="Normal"/>
    <w:link w:val="IntenseQuoteChar"/>
    <w:uiPriority w:val="30"/>
    <w:qFormat/>
    <w:rsid w:val="005F02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02B1"/>
    <w:rPr>
      <w:i/>
      <w:iCs/>
      <w:color w:val="0F4761" w:themeColor="accent1" w:themeShade="BF"/>
    </w:rPr>
  </w:style>
  <w:style w:type="character" w:styleId="IntenseReference">
    <w:name w:val="Intense Reference"/>
    <w:basedOn w:val="DefaultParagraphFont"/>
    <w:uiPriority w:val="32"/>
    <w:qFormat/>
    <w:rsid w:val="005F02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1372</Words>
  <Characters>7827</Characters>
  <Application>Microsoft Office Word</Application>
  <DocSecurity>0</DocSecurity>
  <Lines>65</Lines>
  <Paragraphs>18</Paragraphs>
  <ScaleCrop>false</ScaleCrop>
  <Company/>
  <LinksUpToDate>false</LinksUpToDate>
  <CharactersWithSpaces>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 Knight</dc:creator>
  <cp:keywords/>
  <dc:description/>
  <cp:lastModifiedBy>Celia Knight</cp:lastModifiedBy>
  <cp:revision>52</cp:revision>
  <dcterms:created xsi:type="dcterms:W3CDTF">2024-05-11T16:58:00Z</dcterms:created>
  <dcterms:modified xsi:type="dcterms:W3CDTF">2024-05-12T12:32:00Z</dcterms:modified>
</cp:coreProperties>
</file>