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3F" w:rsidRDefault="00951013" w:rsidP="00AA1D3F">
      <w:pPr>
        <w:rPr>
          <w:rFonts w:ascii="Arial" w:hAnsi="Arial" w:cs="Arial"/>
          <w:b/>
          <w:sz w:val="36"/>
          <w:szCs w:val="36"/>
        </w:rPr>
      </w:pPr>
      <w:r>
        <w:tab/>
      </w:r>
      <w:r>
        <w:tab/>
      </w:r>
      <w:r w:rsidR="005F2E92">
        <w:tab/>
      </w:r>
      <w:r w:rsidR="005F2E92" w:rsidRPr="005F2E92">
        <w:rPr>
          <w:rFonts w:ascii="Arial" w:hAnsi="Arial" w:cs="Arial"/>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5.25pt;height:39.75pt" fillcolor="#06c" strokecolor="#9cf" strokeweight="1.5pt">
            <v:shadow on="t" color="#900"/>
            <v:textpath style="font-family:&quot;Impact&quot;;font-size:32pt;v-text-kern:t" trim="t" fitpath="t" string="Doing Well At Job Interviews"/>
          </v:shape>
        </w:pict>
      </w:r>
    </w:p>
    <w:p w:rsidR="00AA1D3F" w:rsidRDefault="00C03217" w:rsidP="00AA1D3F">
      <w:pPr>
        <w:rPr>
          <w:rFonts w:ascii="Arial" w:hAnsi="Arial" w:cs="Arial"/>
          <w:b/>
          <w:sz w:val="36"/>
          <w:szCs w:val="36"/>
        </w:rPr>
      </w:pPr>
      <w:r>
        <w:object w:dxaOrig="4874" w:dyaOrig="4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278.25pt" o:ole="">
            <v:imagedata r:id="rId7" o:title=""/>
          </v:shape>
          <o:OLEObject Type="Embed" ProgID="MSPhotoEd.3" ShapeID="_x0000_i1026" DrawAspect="Content" ObjectID="_1559542428" r:id="rId8"/>
        </w:object>
      </w:r>
    </w:p>
    <w:p w:rsidR="00AA1D3F" w:rsidRPr="00C03217" w:rsidRDefault="00AA1D3F" w:rsidP="00AA1D3F">
      <w:pPr>
        <w:rPr>
          <w:rFonts w:ascii="Arial" w:hAnsi="Arial" w:cs="Arial"/>
          <w:b/>
          <w:sz w:val="28"/>
          <w:szCs w:val="28"/>
        </w:rPr>
      </w:pPr>
      <w:r w:rsidRPr="00C03217">
        <w:rPr>
          <w:rFonts w:ascii="Arial" w:hAnsi="Arial" w:cs="Arial"/>
          <w:b/>
          <w:sz w:val="28"/>
          <w:szCs w:val="28"/>
        </w:rPr>
        <w:t>You have got your interview so now how do you get the job?</w:t>
      </w:r>
    </w:p>
    <w:p w:rsidR="00AA1D3F" w:rsidRPr="00C03217" w:rsidRDefault="00AA1D3F" w:rsidP="00AA1D3F">
      <w:pPr>
        <w:rPr>
          <w:rFonts w:ascii="Arial" w:hAnsi="Arial" w:cs="Arial"/>
          <w:b/>
          <w:sz w:val="28"/>
          <w:szCs w:val="28"/>
        </w:rPr>
      </w:pPr>
      <w:r w:rsidRPr="00C03217">
        <w:rPr>
          <w:rFonts w:ascii="Arial" w:hAnsi="Arial" w:cs="Arial"/>
          <w:b/>
          <w:sz w:val="28"/>
          <w:szCs w:val="28"/>
        </w:rPr>
        <w:t>The key is:-</w:t>
      </w:r>
    </w:p>
    <w:p w:rsidR="00AA1D3F" w:rsidRPr="00C03217" w:rsidRDefault="00AA1D3F" w:rsidP="00AA1D3F">
      <w:pPr>
        <w:rPr>
          <w:rFonts w:ascii="Arial" w:hAnsi="Arial" w:cs="Arial"/>
          <w:sz w:val="28"/>
          <w:szCs w:val="28"/>
        </w:rPr>
      </w:pPr>
    </w:p>
    <w:p w:rsidR="00AA1D3F" w:rsidRPr="00C03217" w:rsidRDefault="00AA1D3F" w:rsidP="00AA1D3F">
      <w:pPr>
        <w:rPr>
          <w:rFonts w:ascii="Arial" w:hAnsi="Arial" w:cs="Arial"/>
          <w:b/>
          <w:sz w:val="28"/>
          <w:szCs w:val="28"/>
        </w:rPr>
      </w:pPr>
      <w:r w:rsidRPr="00C03217">
        <w:rPr>
          <w:rFonts w:ascii="Arial" w:hAnsi="Arial" w:cs="Arial"/>
          <w:b/>
          <w:sz w:val="32"/>
          <w:szCs w:val="32"/>
          <w:u w:val="single"/>
        </w:rPr>
        <w:t>PREPARATION</w:t>
      </w:r>
      <w:r w:rsidRPr="00C03217">
        <w:rPr>
          <w:rFonts w:ascii="Arial" w:hAnsi="Arial" w:cs="Arial"/>
          <w:b/>
        </w:rPr>
        <w:t xml:space="preserve">- </w:t>
      </w:r>
      <w:r w:rsidRPr="00C03217">
        <w:rPr>
          <w:rFonts w:ascii="Arial" w:hAnsi="Arial" w:cs="Arial"/>
          <w:b/>
          <w:sz w:val="28"/>
          <w:szCs w:val="28"/>
        </w:rPr>
        <w:t>Read the job description again, watch for key words and phrases, skills needed</w:t>
      </w:r>
    </w:p>
    <w:p w:rsidR="00AA1D3F" w:rsidRPr="00C03217" w:rsidRDefault="00AA1D3F" w:rsidP="00AA1D3F">
      <w:pPr>
        <w:rPr>
          <w:rFonts w:ascii="Arial" w:hAnsi="Arial" w:cs="Arial"/>
          <w:b/>
          <w:sz w:val="28"/>
          <w:szCs w:val="28"/>
        </w:rPr>
      </w:pPr>
    </w:p>
    <w:p w:rsidR="00C03217" w:rsidRDefault="00AA1D3F" w:rsidP="00AA1D3F">
      <w:pPr>
        <w:rPr>
          <w:rFonts w:ascii="Arial" w:hAnsi="Arial" w:cs="Arial"/>
          <w:b/>
          <w:sz w:val="28"/>
          <w:szCs w:val="28"/>
        </w:rPr>
      </w:pPr>
      <w:r w:rsidRPr="00C03217">
        <w:rPr>
          <w:rFonts w:ascii="Arial" w:hAnsi="Arial" w:cs="Arial"/>
          <w:b/>
          <w:sz w:val="32"/>
          <w:szCs w:val="32"/>
          <w:u w:val="single"/>
        </w:rPr>
        <w:t>PRACTI</w:t>
      </w:r>
      <w:r w:rsidR="00951013" w:rsidRPr="00C03217">
        <w:rPr>
          <w:rFonts w:ascii="Arial" w:hAnsi="Arial" w:cs="Arial"/>
          <w:b/>
          <w:sz w:val="32"/>
          <w:szCs w:val="32"/>
          <w:u w:val="single"/>
        </w:rPr>
        <w:t>S</w:t>
      </w:r>
      <w:r w:rsidRPr="00C03217">
        <w:rPr>
          <w:rFonts w:ascii="Arial" w:hAnsi="Arial" w:cs="Arial"/>
          <w:b/>
          <w:sz w:val="32"/>
          <w:szCs w:val="32"/>
          <w:u w:val="single"/>
        </w:rPr>
        <w:t>E</w:t>
      </w:r>
      <w:r w:rsidRPr="00C03217">
        <w:rPr>
          <w:rFonts w:ascii="Arial" w:hAnsi="Arial" w:cs="Arial"/>
          <w:b/>
        </w:rPr>
        <w:t xml:space="preserve">- </w:t>
      </w:r>
      <w:r w:rsidRPr="00C03217">
        <w:rPr>
          <w:rFonts w:ascii="Arial" w:hAnsi="Arial" w:cs="Arial"/>
          <w:b/>
          <w:sz w:val="28"/>
          <w:szCs w:val="28"/>
        </w:rPr>
        <w:t>Practi</w:t>
      </w:r>
      <w:r w:rsidR="00951013" w:rsidRPr="00C03217">
        <w:rPr>
          <w:rFonts w:ascii="Arial" w:hAnsi="Arial" w:cs="Arial"/>
          <w:b/>
          <w:sz w:val="28"/>
          <w:szCs w:val="28"/>
        </w:rPr>
        <w:t>s</w:t>
      </w:r>
      <w:r w:rsidRPr="00C03217">
        <w:rPr>
          <w:rFonts w:ascii="Arial" w:hAnsi="Arial" w:cs="Arial"/>
          <w:b/>
          <w:sz w:val="28"/>
          <w:szCs w:val="28"/>
        </w:rPr>
        <w:t xml:space="preserve">e numeracy and literacy tests if they are part of the process. </w:t>
      </w:r>
    </w:p>
    <w:p w:rsidR="00D11FFB" w:rsidRDefault="00AA1D3F" w:rsidP="00D11FFB">
      <w:pPr>
        <w:rPr>
          <w:rFonts w:ascii="Arial" w:hAnsi="Arial" w:cs="Arial"/>
          <w:b/>
          <w:sz w:val="40"/>
          <w:szCs w:val="40"/>
        </w:rPr>
      </w:pPr>
      <w:r w:rsidRPr="00C03217">
        <w:rPr>
          <w:rFonts w:ascii="Arial" w:hAnsi="Arial" w:cs="Arial"/>
          <w:b/>
          <w:sz w:val="28"/>
          <w:szCs w:val="28"/>
        </w:rPr>
        <w:t xml:space="preserve">Do mock interviews on a site like </w:t>
      </w:r>
      <w:hyperlink r:id="rId9" w:history="1">
        <w:r w:rsidRPr="00D11FFB">
          <w:rPr>
            <w:rStyle w:val="Hyperlink"/>
            <w:rFonts w:ascii="Arial" w:hAnsi="Arial" w:cs="Arial"/>
            <w:b/>
            <w:sz w:val="28"/>
            <w:szCs w:val="28"/>
          </w:rPr>
          <w:t>www.jobsi</w:t>
        </w:r>
        <w:r w:rsidRPr="00D11FFB">
          <w:rPr>
            <w:rStyle w:val="Hyperlink"/>
            <w:rFonts w:ascii="Arial" w:hAnsi="Arial" w:cs="Arial"/>
            <w:b/>
            <w:sz w:val="28"/>
            <w:szCs w:val="28"/>
          </w:rPr>
          <w:t>t</w:t>
        </w:r>
        <w:r w:rsidRPr="00D11FFB">
          <w:rPr>
            <w:rStyle w:val="Hyperlink"/>
            <w:rFonts w:ascii="Arial" w:hAnsi="Arial" w:cs="Arial"/>
            <w:b/>
            <w:sz w:val="28"/>
            <w:szCs w:val="28"/>
          </w:rPr>
          <w:t>e.co.uk/be</w:t>
        </w:r>
        <w:r w:rsidRPr="00D11FFB">
          <w:rPr>
            <w:rStyle w:val="Hyperlink"/>
            <w:rFonts w:ascii="Arial" w:hAnsi="Arial" w:cs="Arial"/>
            <w:b/>
            <w:sz w:val="28"/>
            <w:szCs w:val="28"/>
          </w:rPr>
          <w:t>m</w:t>
        </w:r>
        <w:r w:rsidRPr="00D11FFB">
          <w:rPr>
            <w:rStyle w:val="Hyperlink"/>
            <w:rFonts w:ascii="Arial" w:hAnsi="Arial" w:cs="Arial"/>
            <w:b/>
            <w:sz w:val="28"/>
            <w:szCs w:val="28"/>
          </w:rPr>
          <w:t>y</w:t>
        </w:r>
        <w:r w:rsidRPr="00D11FFB">
          <w:rPr>
            <w:rStyle w:val="Hyperlink"/>
            <w:rFonts w:ascii="Arial" w:hAnsi="Arial" w:cs="Arial"/>
            <w:b/>
            <w:sz w:val="28"/>
            <w:szCs w:val="28"/>
          </w:rPr>
          <w:t>interviewer</w:t>
        </w:r>
      </w:hyperlink>
      <w:r w:rsidR="00D11FFB">
        <w:rPr>
          <w:rFonts w:ascii="Arial" w:hAnsi="Arial" w:cs="Arial"/>
          <w:b/>
          <w:sz w:val="28"/>
          <w:szCs w:val="28"/>
        </w:rPr>
        <w:t xml:space="preserve"> or </w:t>
      </w:r>
      <w:hyperlink r:id="rId10" w:history="1">
        <w:r w:rsidR="00D11FFB" w:rsidRPr="00D11FFB">
          <w:rPr>
            <w:rStyle w:val="Hyperlink"/>
            <w:rFonts w:ascii="Arial" w:hAnsi="Arial" w:cs="Arial"/>
            <w:b/>
            <w:sz w:val="28"/>
            <w:szCs w:val="28"/>
          </w:rPr>
          <w:t>www.mywo</w:t>
        </w:r>
        <w:r w:rsidR="00D11FFB" w:rsidRPr="00D11FFB">
          <w:rPr>
            <w:rStyle w:val="Hyperlink"/>
            <w:rFonts w:ascii="Arial" w:hAnsi="Arial" w:cs="Arial"/>
            <w:b/>
            <w:sz w:val="28"/>
            <w:szCs w:val="28"/>
          </w:rPr>
          <w:t>r</w:t>
        </w:r>
        <w:r w:rsidR="00D11FFB" w:rsidRPr="00D11FFB">
          <w:rPr>
            <w:rStyle w:val="Hyperlink"/>
            <w:rFonts w:ascii="Arial" w:hAnsi="Arial" w:cs="Arial"/>
            <w:b/>
            <w:sz w:val="28"/>
            <w:szCs w:val="28"/>
          </w:rPr>
          <w:t>ldofwork.co.uk</w:t>
        </w:r>
      </w:hyperlink>
    </w:p>
    <w:p w:rsidR="00AA1D3F" w:rsidRPr="00C03217" w:rsidRDefault="00AA1D3F" w:rsidP="00AA1D3F">
      <w:pPr>
        <w:rPr>
          <w:rFonts w:ascii="Arial" w:hAnsi="Arial" w:cs="Arial"/>
          <w:b/>
          <w:sz w:val="28"/>
          <w:szCs w:val="28"/>
        </w:rPr>
      </w:pPr>
    </w:p>
    <w:p w:rsidR="00AA1D3F" w:rsidRPr="00C03217" w:rsidRDefault="00AA1D3F" w:rsidP="00AA1D3F">
      <w:pPr>
        <w:rPr>
          <w:rFonts w:ascii="Arial" w:hAnsi="Arial" w:cs="Arial"/>
          <w:b/>
          <w:sz w:val="28"/>
          <w:szCs w:val="28"/>
        </w:rPr>
      </w:pPr>
    </w:p>
    <w:p w:rsidR="00AA1D3F" w:rsidRPr="00C03217" w:rsidRDefault="00AA1D3F" w:rsidP="00AA1D3F">
      <w:pPr>
        <w:rPr>
          <w:rFonts w:ascii="Arial" w:hAnsi="Arial" w:cs="Arial"/>
          <w:b/>
        </w:rPr>
      </w:pPr>
      <w:r w:rsidRPr="00C03217">
        <w:rPr>
          <w:rFonts w:ascii="Arial" w:hAnsi="Arial" w:cs="Arial"/>
          <w:b/>
          <w:sz w:val="32"/>
          <w:szCs w:val="32"/>
          <w:u w:val="single"/>
        </w:rPr>
        <w:t>MORE PREPARATION</w:t>
      </w:r>
      <w:r w:rsidRPr="00C03217">
        <w:rPr>
          <w:rFonts w:ascii="Arial" w:hAnsi="Arial" w:cs="Arial"/>
          <w:b/>
        </w:rPr>
        <w:t>-</w:t>
      </w:r>
      <w:r w:rsidRPr="00C03217">
        <w:rPr>
          <w:rFonts w:ascii="Arial" w:hAnsi="Arial" w:cs="Arial"/>
          <w:b/>
          <w:sz w:val="28"/>
          <w:szCs w:val="28"/>
        </w:rPr>
        <w:t xml:space="preserve">Research the company, read their </w:t>
      </w:r>
      <w:r w:rsidR="00EF419B">
        <w:rPr>
          <w:rFonts w:ascii="Arial" w:hAnsi="Arial" w:cs="Arial"/>
          <w:b/>
          <w:sz w:val="28"/>
          <w:szCs w:val="28"/>
        </w:rPr>
        <w:t>web site</w:t>
      </w:r>
      <w:r w:rsidRPr="00C03217">
        <w:rPr>
          <w:rFonts w:ascii="Arial" w:hAnsi="Arial" w:cs="Arial"/>
          <w:b/>
        </w:rPr>
        <w:t xml:space="preserve"> </w:t>
      </w:r>
    </w:p>
    <w:p w:rsidR="00AA1D3F" w:rsidRPr="00C03217" w:rsidRDefault="00AA1D3F" w:rsidP="00AA1D3F">
      <w:pPr>
        <w:rPr>
          <w:rFonts w:ascii="Arial" w:hAnsi="Arial" w:cs="Arial"/>
          <w:b/>
        </w:rPr>
      </w:pPr>
    </w:p>
    <w:p w:rsidR="00AA1D3F" w:rsidRPr="00C03217" w:rsidRDefault="00AA1D3F" w:rsidP="00AA1D3F">
      <w:pPr>
        <w:rPr>
          <w:rFonts w:ascii="Arial" w:hAnsi="Arial" w:cs="Arial"/>
          <w:b/>
          <w:sz w:val="28"/>
          <w:szCs w:val="28"/>
        </w:rPr>
      </w:pPr>
      <w:r w:rsidRPr="00C03217">
        <w:rPr>
          <w:rFonts w:ascii="Arial" w:hAnsi="Arial" w:cs="Arial"/>
          <w:b/>
          <w:sz w:val="32"/>
          <w:szCs w:val="32"/>
          <w:u w:val="single"/>
        </w:rPr>
        <w:t>MORE PRACTI</w:t>
      </w:r>
      <w:r w:rsidR="00951013" w:rsidRPr="00C03217">
        <w:rPr>
          <w:rFonts w:ascii="Arial" w:hAnsi="Arial" w:cs="Arial"/>
          <w:b/>
          <w:sz w:val="32"/>
          <w:szCs w:val="32"/>
          <w:u w:val="single"/>
        </w:rPr>
        <w:t>S</w:t>
      </w:r>
      <w:r w:rsidRPr="00C03217">
        <w:rPr>
          <w:rFonts w:ascii="Arial" w:hAnsi="Arial" w:cs="Arial"/>
          <w:b/>
          <w:sz w:val="32"/>
          <w:szCs w:val="32"/>
          <w:u w:val="single"/>
        </w:rPr>
        <w:t>E</w:t>
      </w:r>
      <w:r w:rsidRPr="00C03217">
        <w:rPr>
          <w:rFonts w:ascii="Arial" w:hAnsi="Arial" w:cs="Arial"/>
          <w:b/>
        </w:rPr>
        <w:t xml:space="preserve">- </w:t>
      </w:r>
      <w:r w:rsidRPr="00C03217">
        <w:rPr>
          <w:rFonts w:ascii="Arial" w:hAnsi="Arial" w:cs="Arial"/>
          <w:b/>
          <w:sz w:val="28"/>
          <w:szCs w:val="28"/>
        </w:rPr>
        <w:t>Do more mock interviews, get a friend/family member to watch you and give useful feedback</w:t>
      </w:r>
    </w:p>
    <w:p w:rsidR="00AA1D3F" w:rsidRPr="00C03217" w:rsidRDefault="00AA1D3F" w:rsidP="00AA1D3F">
      <w:pPr>
        <w:rPr>
          <w:rFonts w:ascii="Arial" w:hAnsi="Arial" w:cs="Arial"/>
          <w:b/>
          <w:sz w:val="28"/>
          <w:szCs w:val="28"/>
          <w:u w:val="single"/>
        </w:rPr>
      </w:pPr>
    </w:p>
    <w:p w:rsidR="00AA1D3F" w:rsidRDefault="00AA1D3F" w:rsidP="00AA1D3F">
      <w:pPr>
        <w:rPr>
          <w:rFonts w:ascii="Arial" w:hAnsi="Arial" w:cs="Arial"/>
          <w:b/>
          <w:sz w:val="32"/>
          <w:szCs w:val="32"/>
          <w:u w:val="single"/>
        </w:rPr>
      </w:pPr>
    </w:p>
    <w:p w:rsidR="00AA1D3F" w:rsidRDefault="00AA1D3F" w:rsidP="00AA1D3F">
      <w:pPr>
        <w:rPr>
          <w:rFonts w:ascii="Arial" w:hAnsi="Arial" w:cs="Arial"/>
          <w:b/>
          <w:sz w:val="32"/>
          <w:szCs w:val="32"/>
          <w:u w:val="single"/>
        </w:rPr>
      </w:pPr>
    </w:p>
    <w:p w:rsidR="00AA1D3F" w:rsidRDefault="00AA1D3F" w:rsidP="00AA1D3F">
      <w:pPr>
        <w:rPr>
          <w:rFonts w:ascii="Arial" w:hAnsi="Arial" w:cs="Arial"/>
          <w:b/>
          <w:sz w:val="32"/>
          <w:szCs w:val="32"/>
          <w:u w:val="single"/>
        </w:rPr>
      </w:pPr>
    </w:p>
    <w:p w:rsidR="00AA1D3F" w:rsidRDefault="00AA1D3F" w:rsidP="00AA1D3F">
      <w:pPr>
        <w:rPr>
          <w:rFonts w:ascii="Arial" w:hAnsi="Arial" w:cs="Arial"/>
          <w:b/>
          <w:sz w:val="32"/>
          <w:szCs w:val="32"/>
          <w:u w:val="single"/>
        </w:rPr>
      </w:pPr>
    </w:p>
    <w:p w:rsidR="005F2E92" w:rsidRDefault="00AA1D3F" w:rsidP="00AA1D3F">
      <w:pPr>
        <w:rPr>
          <w:rFonts w:ascii="Arial" w:hAnsi="Arial" w:cs="Arial"/>
          <w:b/>
          <w:sz w:val="32"/>
          <w:szCs w:val="32"/>
        </w:rPr>
      </w:pPr>
      <w:r w:rsidRPr="00AA1D3F">
        <w:rPr>
          <w:rFonts w:ascii="Arial" w:hAnsi="Arial" w:cs="Arial"/>
          <w:b/>
          <w:sz w:val="32"/>
          <w:szCs w:val="32"/>
        </w:rPr>
        <w:tab/>
      </w:r>
      <w:r>
        <w:rPr>
          <w:rFonts w:ascii="Arial" w:hAnsi="Arial" w:cs="Arial"/>
          <w:b/>
          <w:sz w:val="32"/>
          <w:szCs w:val="32"/>
        </w:rPr>
        <w:tab/>
      </w:r>
      <w:r>
        <w:rPr>
          <w:rFonts w:ascii="Arial" w:hAnsi="Arial" w:cs="Arial"/>
          <w:b/>
          <w:sz w:val="32"/>
          <w:szCs w:val="32"/>
        </w:rPr>
        <w:tab/>
      </w:r>
    </w:p>
    <w:p w:rsidR="005F2E92" w:rsidRDefault="005F2E92" w:rsidP="00AA1D3F">
      <w:pPr>
        <w:rPr>
          <w:rFonts w:ascii="Arial" w:hAnsi="Arial" w:cs="Arial"/>
          <w:b/>
          <w:sz w:val="32"/>
          <w:szCs w:val="32"/>
        </w:rPr>
      </w:pPr>
    </w:p>
    <w:p w:rsidR="00C03217" w:rsidRDefault="00C03217" w:rsidP="00AA1D3F">
      <w:pPr>
        <w:rPr>
          <w:rFonts w:ascii="Arial" w:hAnsi="Arial" w:cs="Arial"/>
          <w:b/>
          <w:sz w:val="32"/>
          <w:szCs w:val="32"/>
        </w:rPr>
      </w:pPr>
    </w:p>
    <w:tbl>
      <w:tblPr>
        <w:tblW w:w="0" w:type="auto"/>
        <w:tblCellSpacing w:w="15" w:type="dxa"/>
        <w:tblCellMar>
          <w:top w:w="15" w:type="dxa"/>
          <w:left w:w="15" w:type="dxa"/>
          <w:bottom w:w="15" w:type="dxa"/>
          <w:right w:w="15" w:type="dxa"/>
        </w:tblCellMar>
        <w:tblLook w:val="0000"/>
      </w:tblPr>
      <w:tblGrid>
        <w:gridCol w:w="11484"/>
      </w:tblGrid>
      <w:tr w:rsidR="00AA1D3F" w:rsidRPr="000630B0">
        <w:trPr>
          <w:tblCellSpacing w:w="15" w:type="dxa"/>
        </w:trPr>
        <w:tc>
          <w:tcPr>
            <w:tcW w:w="0" w:type="auto"/>
            <w:shd w:val="clear" w:color="auto" w:fill="auto"/>
            <w:vAlign w:val="center"/>
          </w:tcPr>
          <w:p w:rsidR="00AA1D3F" w:rsidRPr="000630B0" w:rsidRDefault="00F0124E" w:rsidP="00AA1D3F">
            <w:pPr>
              <w:rPr>
                <w:rFonts w:ascii="Arial" w:hAnsi="Arial" w:cs="Arial"/>
              </w:rPr>
            </w:pPr>
            <w:r w:rsidRPr="00F0124E">
              <w:rPr>
                <w:rFonts w:ascii="Arial" w:hAnsi="Arial" w:cs="Arial"/>
                <w:b/>
                <w:sz w:val="32"/>
                <w:szCs w:val="32"/>
              </w:rPr>
              <w:object w:dxaOrig="11394" w:dyaOrig="14398">
                <v:shape id="_x0000_i1027" type="#_x0000_t75" style="width:570pt;height:10in">
                  <v:imagedata r:id="rId11" o:title=""/>
                </v:shape>
              </w:object>
            </w:r>
          </w:p>
        </w:tc>
      </w:tr>
      <w:tr w:rsidR="00AA1D3F" w:rsidRPr="000630B0">
        <w:trPr>
          <w:tblCellSpacing w:w="15" w:type="dxa"/>
        </w:trPr>
        <w:tc>
          <w:tcPr>
            <w:tcW w:w="0" w:type="auto"/>
            <w:shd w:val="clear" w:color="auto" w:fill="auto"/>
            <w:vAlign w:val="center"/>
          </w:tcPr>
          <w:p w:rsidR="00AA1D3F" w:rsidRPr="000630B0" w:rsidRDefault="00AA1D3F" w:rsidP="00AA1D3F">
            <w:pPr>
              <w:rPr>
                <w:rFonts w:ascii="Arial" w:hAnsi="Arial" w:cs="Arial"/>
              </w:rPr>
            </w:pPr>
          </w:p>
        </w:tc>
      </w:tr>
      <w:tr w:rsidR="00AA1D3F" w:rsidRPr="000630B0">
        <w:trPr>
          <w:tblCellSpacing w:w="15" w:type="dxa"/>
        </w:trPr>
        <w:tc>
          <w:tcPr>
            <w:tcW w:w="0" w:type="auto"/>
            <w:shd w:val="clear" w:color="auto" w:fill="auto"/>
            <w:vAlign w:val="center"/>
          </w:tcPr>
          <w:p w:rsidR="00AA1D3F" w:rsidRPr="000630B0" w:rsidRDefault="00AA1D3F" w:rsidP="00AA1D3F">
            <w:pPr>
              <w:rPr>
                <w:rFonts w:ascii="Arial" w:hAnsi="Arial" w:cs="Arial"/>
              </w:rPr>
            </w:pPr>
          </w:p>
        </w:tc>
      </w:tr>
    </w:tbl>
    <w:p w:rsidR="00C12C98" w:rsidRPr="00F0124E" w:rsidRDefault="00F0124E" w:rsidP="00EF419B">
      <w:pPr>
        <w:pStyle w:val="Heading2"/>
        <w:rPr>
          <w:rFonts w:ascii="Arial" w:hAnsi="Arial" w:cs="Arial"/>
          <w:sz w:val="28"/>
          <w:szCs w:val="28"/>
          <w:u w:val="single"/>
        </w:rPr>
      </w:pPr>
      <w:r w:rsidRPr="00F0124E">
        <w:rPr>
          <w:rStyle w:val="Strong"/>
          <w:rFonts w:ascii="Arial" w:hAnsi="Arial" w:cs="Arial"/>
          <w:b/>
          <w:bCs/>
          <w:sz w:val="28"/>
          <w:szCs w:val="28"/>
        </w:rPr>
        <w:t>There are different types of interviews-one of the most common is the Competency Based Interview</w:t>
      </w:r>
    </w:p>
    <w:p w:rsidR="00AA1D3F" w:rsidRPr="00AA1D3F" w:rsidRDefault="00AA1D3F" w:rsidP="00EF419B">
      <w:pPr>
        <w:pStyle w:val="NormalWeb"/>
        <w:rPr>
          <w:rFonts w:ascii="Arial" w:hAnsi="Arial" w:cs="Arial"/>
        </w:rPr>
      </w:pPr>
      <w:r w:rsidRPr="00AA1D3F">
        <w:rPr>
          <w:rStyle w:val="Strong"/>
          <w:rFonts w:ascii="Arial" w:hAnsi="Arial" w:cs="Arial"/>
        </w:rPr>
        <w:t xml:space="preserve">Competency-based interviews </w:t>
      </w:r>
      <w:r w:rsidRPr="00AA1D3F">
        <w:rPr>
          <w:rFonts w:ascii="Arial" w:hAnsi="Arial" w:cs="Arial"/>
        </w:rPr>
        <w:t xml:space="preserve">use questions which aim to find out </w:t>
      </w:r>
      <w:r w:rsidRPr="00AA1D3F">
        <w:rPr>
          <w:rStyle w:val="Strong"/>
          <w:rFonts w:ascii="Arial" w:hAnsi="Arial" w:cs="Arial"/>
        </w:rPr>
        <w:t>how</w:t>
      </w:r>
      <w:r w:rsidRPr="00AA1D3F">
        <w:rPr>
          <w:rFonts w:ascii="Arial" w:hAnsi="Arial" w:cs="Arial"/>
        </w:rPr>
        <w:t xml:space="preserve"> you have used specific skills in your previous experience and how you approach problems, tasks and challenges.</w:t>
      </w:r>
      <w:r w:rsidR="00EF419B">
        <w:rPr>
          <w:rFonts w:ascii="Arial" w:hAnsi="Arial" w:cs="Arial"/>
        </w:rPr>
        <w:t xml:space="preserve"> They are a</w:t>
      </w:r>
      <w:r w:rsidRPr="00AA1D3F">
        <w:rPr>
          <w:rFonts w:ascii="Arial" w:hAnsi="Arial" w:cs="Arial"/>
        </w:rPr>
        <w:t>lso called behavioural or situational questions.</w:t>
      </w:r>
      <w:r w:rsidRPr="00AA1D3F">
        <w:rPr>
          <w:rStyle w:val="Emphasis"/>
          <w:rFonts w:ascii="Arial" w:hAnsi="Arial" w:cs="Arial"/>
        </w:rPr>
        <w:t> </w:t>
      </w:r>
    </w:p>
    <w:p w:rsidR="00AA1D3F" w:rsidRPr="00F0124E" w:rsidRDefault="00AA1D3F" w:rsidP="00EF419B">
      <w:pPr>
        <w:pStyle w:val="Heading2"/>
        <w:rPr>
          <w:sz w:val="28"/>
          <w:szCs w:val="28"/>
          <w:u w:val="single"/>
        </w:rPr>
      </w:pPr>
      <w:r w:rsidRPr="00F0124E">
        <w:rPr>
          <w:rStyle w:val="Strong"/>
          <w:rFonts w:ascii="Arial" w:hAnsi="Arial" w:cs="Arial"/>
          <w:b/>
          <w:bCs/>
          <w:sz w:val="28"/>
          <w:szCs w:val="28"/>
          <w:u w:val="single"/>
        </w:rPr>
        <w:t>Examples of competencies</w:t>
      </w:r>
      <w:r w:rsidRPr="00F0124E">
        <w:rPr>
          <w:rStyle w:val="Strong"/>
          <w:b/>
          <w:bCs/>
          <w:sz w:val="28"/>
          <w:szCs w:val="28"/>
          <w:u w:val="single"/>
        </w:rPr>
        <w:t>:</w:t>
      </w:r>
    </w:p>
    <w:p w:rsidR="00AA1D3F" w:rsidRPr="00AA1D3F" w:rsidRDefault="00AA1D3F" w:rsidP="00EF419B">
      <w:pPr>
        <w:pStyle w:val="NormalWeb"/>
        <w:rPr>
          <w:rFonts w:ascii="Arial" w:hAnsi="Arial" w:cs="Arial"/>
        </w:rPr>
      </w:pPr>
      <w:r w:rsidRPr="00AA1D3F">
        <w:rPr>
          <w:rFonts w:ascii="Arial" w:hAnsi="Arial" w:cs="Arial"/>
        </w:rPr>
        <w:t xml:space="preserve">One competency might be </w:t>
      </w:r>
      <w:r w:rsidRPr="00AA1D3F">
        <w:rPr>
          <w:rStyle w:val="Strong"/>
          <w:rFonts w:ascii="Arial" w:hAnsi="Arial" w:cs="Arial"/>
        </w:rPr>
        <w:t xml:space="preserve">achieving results and improving performance. </w:t>
      </w:r>
    </w:p>
    <w:p w:rsidR="00AA1D3F" w:rsidRPr="00AA1D3F" w:rsidRDefault="00AA1D3F" w:rsidP="00EF419B">
      <w:pPr>
        <w:pStyle w:val="NormalWeb"/>
        <w:rPr>
          <w:rFonts w:ascii="Arial" w:hAnsi="Arial" w:cs="Arial"/>
        </w:rPr>
      </w:pPr>
      <w:r w:rsidRPr="00AA1D3F">
        <w:rPr>
          <w:rFonts w:ascii="Arial" w:hAnsi="Arial" w:cs="Arial"/>
        </w:rPr>
        <w:t>An interviewer could use a couple of approaches. </w:t>
      </w:r>
    </w:p>
    <w:p w:rsidR="00F0124E" w:rsidRDefault="00AA1D3F" w:rsidP="00EF419B">
      <w:pPr>
        <w:numPr>
          <w:ilvl w:val="0"/>
          <w:numId w:val="3"/>
        </w:numPr>
        <w:spacing w:before="100" w:beforeAutospacing="1" w:after="100" w:afterAutospacing="1"/>
        <w:rPr>
          <w:rFonts w:ascii="Arial" w:hAnsi="Arial" w:cs="Arial"/>
        </w:rPr>
      </w:pPr>
      <w:r w:rsidRPr="00F0124E">
        <w:rPr>
          <w:rFonts w:ascii="Arial" w:hAnsi="Arial" w:cs="Arial"/>
        </w:rPr>
        <w:t>The first might be a very specific question with no follow-up such as: </w:t>
      </w:r>
      <w:r w:rsidRPr="00F0124E">
        <w:rPr>
          <w:rStyle w:val="Strong"/>
          <w:rFonts w:ascii="Arial" w:hAnsi="Arial" w:cs="Arial"/>
        </w:rPr>
        <w:t>describe an occasion when you achieved a goal; what steps did you take?</w:t>
      </w:r>
      <w:r w:rsidRPr="00F0124E">
        <w:rPr>
          <w:rFonts w:ascii="Arial" w:hAnsi="Arial" w:cs="Arial"/>
        </w:rPr>
        <w:t xml:space="preserve"> </w:t>
      </w:r>
    </w:p>
    <w:p w:rsidR="00F0124E" w:rsidRPr="00F0124E" w:rsidRDefault="00AA1D3F" w:rsidP="00EF419B">
      <w:pPr>
        <w:numPr>
          <w:ilvl w:val="0"/>
          <w:numId w:val="3"/>
        </w:numPr>
        <w:spacing w:before="100" w:beforeAutospacing="1" w:after="100" w:afterAutospacing="1"/>
        <w:rPr>
          <w:rStyle w:val="Strong"/>
          <w:rFonts w:ascii="Arial" w:hAnsi="Arial" w:cs="Arial"/>
          <w:b w:val="0"/>
          <w:bCs w:val="0"/>
        </w:rPr>
      </w:pPr>
      <w:r w:rsidRPr="00F0124E">
        <w:rPr>
          <w:rFonts w:ascii="Arial" w:hAnsi="Arial" w:cs="Arial"/>
        </w:rPr>
        <w:t xml:space="preserve">Secondly, an interviewer may begin with a more open question such as: </w:t>
      </w:r>
      <w:r w:rsidRPr="00F0124E">
        <w:rPr>
          <w:rStyle w:val="Strong"/>
          <w:rFonts w:ascii="Arial" w:hAnsi="Arial" w:cs="Arial"/>
        </w:rPr>
        <w:t xml:space="preserve">what has been your most significant achievement? </w:t>
      </w:r>
    </w:p>
    <w:p w:rsidR="00F0124E" w:rsidRDefault="00F0124E" w:rsidP="00EF419B">
      <w:pPr>
        <w:numPr>
          <w:ilvl w:val="0"/>
          <w:numId w:val="3"/>
        </w:numPr>
        <w:spacing w:before="100" w:beforeAutospacing="1" w:after="100" w:afterAutospacing="1"/>
        <w:rPr>
          <w:rFonts w:ascii="Arial" w:hAnsi="Arial" w:cs="Arial"/>
        </w:rPr>
      </w:pPr>
    </w:p>
    <w:p w:rsidR="00AA1D3F" w:rsidRPr="00F0124E" w:rsidRDefault="00AA1D3F" w:rsidP="00EF419B">
      <w:pPr>
        <w:numPr>
          <w:ilvl w:val="0"/>
          <w:numId w:val="3"/>
        </w:numPr>
        <w:spacing w:before="100" w:beforeAutospacing="1" w:after="100" w:afterAutospacing="1"/>
        <w:rPr>
          <w:rFonts w:ascii="Arial" w:hAnsi="Arial" w:cs="Arial"/>
        </w:rPr>
      </w:pPr>
      <w:r w:rsidRPr="00F0124E">
        <w:rPr>
          <w:rFonts w:ascii="Arial" w:hAnsi="Arial" w:cs="Arial"/>
        </w:rPr>
        <w:t xml:space="preserve">A good way to structure your answer is to use the well-known </w:t>
      </w:r>
      <w:smartTag w:uri="urn:schemas-microsoft-com:office:smarttags" w:element="stockticker">
        <w:r w:rsidRPr="00F0124E">
          <w:rPr>
            <w:rStyle w:val="Strong"/>
            <w:rFonts w:ascii="Arial" w:hAnsi="Arial" w:cs="Arial"/>
          </w:rPr>
          <w:t>STAR</w:t>
        </w:r>
      </w:smartTag>
      <w:r w:rsidRPr="00F0124E">
        <w:rPr>
          <w:rStyle w:val="Strong"/>
          <w:rFonts w:ascii="Arial" w:hAnsi="Arial" w:cs="Arial"/>
        </w:rPr>
        <w:t xml:space="preserve"> </w:t>
      </w:r>
      <w:r w:rsidRPr="00F0124E">
        <w:rPr>
          <w:rFonts w:ascii="Arial" w:hAnsi="Arial" w:cs="Arial"/>
        </w:rPr>
        <w:t>model:</w:t>
      </w:r>
      <w:r w:rsidRPr="00F0124E">
        <w:rPr>
          <w:rStyle w:val="Strong"/>
          <w:rFonts w:ascii="Arial" w:hAnsi="Arial" w:cs="Arial"/>
        </w:rPr>
        <w:t xml:space="preserve"> </w:t>
      </w:r>
      <w:r w:rsidRPr="00F0124E">
        <w:rPr>
          <w:rFonts w:ascii="Arial" w:hAnsi="Arial" w:cs="Arial"/>
        </w:rPr>
        <w:t> </w:t>
      </w:r>
    </w:p>
    <w:p w:rsidR="00AA1D3F" w:rsidRPr="00AA1D3F" w:rsidRDefault="00AA1D3F" w:rsidP="00EF419B">
      <w:pPr>
        <w:numPr>
          <w:ilvl w:val="0"/>
          <w:numId w:val="4"/>
        </w:numPr>
        <w:spacing w:before="100" w:beforeAutospacing="1" w:after="100" w:afterAutospacing="1"/>
        <w:rPr>
          <w:rFonts w:ascii="Arial" w:hAnsi="Arial" w:cs="Arial"/>
        </w:rPr>
      </w:pPr>
      <w:r w:rsidRPr="00AA1D3F">
        <w:rPr>
          <w:rFonts w:ascii="Arial" w:hAnsi="Arial" w:cs="Arial"/>
        </w:rPr>
        <w:t xml:space="preserve">Briefly describe the </w:t>
      </w:r>
      <w:r w:rsidRPr="00AA1D3F">
        <w:rPr>
          <w:rStyle w:val="Strong"/>
          <w:rFonts w:ascii="Arial" w:hAnsi="Arial" w:cs="Arial"/>
        </w:rPr>
        <w:t xml:space="preserve">Situation </w:t>
      </w:r>
      <w:r w:rsidRPr="00AA1D3F">
        <w:rPr>
          <w:rFonts w:ascii="Arial" w:hAnsi="Arial" w:cs="Arial"/>
        </w:rPr>
        <w:t>or background to your example</w:t>
      </w:r>
    </w:p>
    <w:p w:rsidR="00AA1D3F" w:rsidRPr="00AA1D3F" w:rsidRDefault="00AA1D3F" w:rsidP="00EF419B">
      <w:pPr>
        <w:numPr>
          <w:ilvl w:val="0"/>
          <w:numId w:val="4"/>
        </w:numPr>
        <w:spacing w:before="100" w:beforeAutospacing="1" w:after="100" w:afterAutospacing="1"/>
        <w:rPr>
          <w:rFonts w:ascii="Arial" w:hAnsi="Arial" w:cs="Arial"/>
        </w:rPr>
      </w:pPr>
      <w:r w:rsidRPr="00AA1D3F">
        <w:rPr>
          <w:rFonts w:ascii="Arial" w:hAnsi="Arial" w:cs="Arial"/>
        </w:rPr>
        <w:t xml:space="preserve">Explain the </w:t>
      </w:r>
      <w:r w:rsidRPr="00AA1D3F">
        <w:rPr>
          <w:rStyle w:val="Strong"/>
          <w:rFonts w:ascii="Arial" w:hAnsi="Arial" w:cs="Arial"/>
        </w:rPr>
        <w:t xml:space="preserve">Task </w:t>
      </w:r>
      <w:r w:rsidRPr="00AA1D3F">
        <w:rPr>
          <w:rFonts w:ascii="Arial" w:hAnsi="Arial" w:cs="Arial"/>
        </w:rPr>
        <w:t>or activity</w:t>
      </w:r>
    </w:p>
    <w:p w:rsidR="00AA1D3F" w:rsidRPr="00AA1D3F" w:rsidRDefault="00AA1D3F" w:rsidP="00EF419B">
      <w:pPr>
        <w:numPr>
          <w:ilvl w:val="0"/>
          <w:numId w:val="4"/>
        </w:numPr>
        <w:spacing w:before="100" w:beforeAutospacing="1" w:after="100" w:afterAutospacing="1"/>
        <w:rPr>
          <w:rFonts w:ascii="Arial" w:hAnsi="Arial" w:cs="Arial"/>
        </w:rPr>
      </w:pPr>
      <w:r w:rsidRPr="00AA1D3F">
        <w:rPr>
          <w:rFonts w:ascii="Arial" w:hAnsi="Arial" w:cs="Arial"/>
        </w:rPr>
        <w:t xml:space="preserve">Outline the </w:t>
      </w:r>
      <w:r w:rsidRPr="00AA1D3F">
        <w:rPr>
          <w:rStyle w:val="Strong"/>
          <w:rFonts w:ascii="Arial" w:hAnsi="Arial" w:cs="Arial"/>
        </w:rPr>
        <w:t xml:space="preserve">Action </w:t>
      </w:r>
      <w:r w:rsidRPr="00AA1D3F">
        <w:rPr>
          <w:rFonts w:ascii="Arial" w:hAnsi="Arial" w:cs="Arial"/>
        </w:rPr>
        <w:t>you took</w:t>
      </w:r>
    </w:p>
    <w:p w:rsidR="00AA1D3F" w:rsidRPr="00AA1D3F" w:rsidRDefault="00AA1D3F" w:rsidP="00EF419B">
      <w:pPr>
        <w:numPr>
          <w:ilvl w:val="0"/>
          <w:numId w:val="4"/>
        </w:numPr>
        <w:spacing w:before="100" w:beforeAutospacing="1" w:after="100" w:afterAutospacing="1"/>
        <w:rPr>
          <w:rFonts w:ascii="Arial" w:hAnsi="Arial" w:cs="Arial"/>
        </w:rPr>
      </w:pPr>
      <w:r w:rsidRPr="00AA1D3F">
        <w:rPr>
          <w:rFonts w:ascii="Arial" w:hAnsi="Arial" w:cs="Arial"/>
        </w:rPr>
        <w:t xml:space="preserve">Summarise the </w:t>
      </w:r>
      <w:r w:rsidRPr="00AA1D3F">
        <w:rPr>
          <w:rStyle w:val="Strong"/>
          <w:rFonts w:ascii="Arial" w:hAnsi="Arial" w:cs="Arial"/>
        </w:rPr>
        <w:t>Result</w:t>
      </w:r>
    </w:p>
    <w:p w:rsidR="00AA1D3F" w:rsidRPr="00F0124E" w:rsidRDefault="00AA1D3F" w:rsidP="00EF419B">
      <w:pPr>
        <w:pStyle w:val="Heading2"/>
        <w:rPr>
          <w:rFonts w:ascii="Arial" w:hAnsi="Arial" w:cs="Arial"/>
          <w:sz w:val="28"/>
          <w:szCs w:val="28"/>
          <w:u w:val="single"/>
        </w:rPr>
      </w:pPr>
      <w:r w:rsidRPr="00F0124E">
        <w:rPr>
          <w:rStyle w:val="Strong"/>
          <w:rFonts w:ascii="Arial" w:hAnsi="Arial" w:cs="Arial"/>
          <w:b/>
          <w:bCs/>
          <w:sz w:val="28"/>
          <w:szCs w:val="28"/>
          <w:u w:val="single"/>
        </w:rPr>
        <w:t>How to prepare for a Competency-based interview</w:t>
      </w:r>
    </w:p>
    <w:p w:rsidR="00AA1D3F" w:rsidRPr="00AA1D3F" w:rsidRDefault="00AA1D3F" w:rsidP="00EF419B">
      <w:pPr>
        <w:pStyle w:val="NormalWeb"/>
        <w:rPr>
          <w:rFonts w:ascii="Arial" w:hAnsi="Arial" w:cs="Arial"/>
        </w:rPr>
      </w:pPr>
      <w:r w:rsidRPr="00AA1D3F">
        <w:rPr>
          <w:rFonts w:ascii="Arial" w:hAnsi="Arial" w:cs="Arial"/>
        </w:rPr>
        <w:t>It’s really, really simple:</w:t>
      </w:r>
    </w:p>
    <w:p w:rsidR="00AA1D3F" w:rsidRPr="00AA1D3F" w:rsidRDefault="00AA1D3F" w:rsidP="00EF419B">
      <w:pPr>
        <w:numPr>
          <w:ilvl w:val="0"/>
          <w:numId w:val="7"/>
        </w:numPr>
        <w:spacing w:before="100" w:beforeAutospacing="1" w:after="100" w:afterAutospacing="1"/>
        <w:rPr>
          <w:rFonts w:ascii="Arial" w:hAnsi="Arial" w:cs="Arial"/>
        </w:rPr>
      </w:pPr>
      <w:r w:rsidRPr="00AA1D3F">
        <w:rPr>
          <w:rFonts w:ascii="Arial" w:hAnsi="Arial" w:cs="Arial"/>
        </w:rPr>
        <w:t xml:space="preserve">list the competencies for the specific job </w:t>
      </w:r>
    </w:p>
    <w:p w:rsidR="00AA1D3F" w:rsidRPr="00AA1D3F" w:rsidRDefault="00AA1D3F" w:rsidP="00EF419B">
      <w:pPr>
        <w:numPr>
          <w:ilvl w:val="0"/>
          <w:numId w:val="7"/>
        </w:numPr>
        <w:spacing w:before="100" w:beforeAutospacing="1" w:after="100" w:afterAutospacing="1"/>
        <w:rPr>
          <w:rFonts w:ascii="Arial" w:hAnsi="Arial" w:cs="Arial"/>
        </w:rPr>
      </w:pPr>
      <w:r w:rsidRPr="00AA1D3F">
        <w:rPr>
          <w:rFonts w:ascii="Arial" w:hAnsi="Arial" w:cs="Arial"/>
        </w:rPr>
        <w:t xml:space="preserve">know what is on your CV and that it relates to the job you have applied for </w:t>
      </w:r>
      <w:r w:rsidRPr="00AA1D3F">
        <w:rPr>
          <w:rStyle w:val="Strong"/>
          <w:rFonts w:ascii="Arial" w:hAnsi="Arial" w:cs="Arial"/>
        </w:rPr>
        <w:t>(NB:  if this becomes really hard or impossible, the chances are that the job may not suit you)</w:t>
      </w:r>
    </w:p>
    <w:p w:rsidR="00AA1D3F" w:rsidRPr="00AA1D3F" w:rsidRDefault="00AA1D3F" w:rsidP="00EF419B">
      <w:pPr>
        <w:numPr>
          <w:ilvl w:val="0"/>
          <w:numId w:val="7"/>
        </w:numPr>
        <w:spacing w:before="100" w:beforeAutospacing="1" w:after="100" w:afterAutospacing="1"/>
        <w:rPr>
          <w:rFonts w:ascii="Arial" w:hAnsi="Arial" w:cs="Arial"/>
        </w:rPr>
      </w:pPr>
      <w:r w:rsidRPr="00AA1D3F">
        <w:rPr>
          <w:rFonts w:ascii="Arial" w:hAnsi="Arial" w:cs="Arial"/>
        </w:rPr>
        <w:t>Write examples based on the CV/your ex</w:t>
      </w:r>
      <w:r w:rsidR="00F0124E">
        <w:rPr>
          <w:rFonts w:ascii="Arial" w:hAnsi="Arial" w:cs="Arial"/>
        </w:rPr>
        <w:t>p</w:t>
      </w:r>
      <w:r w:rsidRPr="00AA1D3F">
        <w:rPr>
          <w:rFonts w:ascii="Arial" w:hAnsi="Arial" w:cs="Arial"/>
        </w:rPr>
        <w:t xml:space="preserve">erience of the things the employer has asked for .A bullet point can be taken into the interview on the interview sheet attached to this guide. Use the </w:t>
      </w:r>
      <w:smartTag w:uri="urn:schemas-microsoft-com:office:smarttags" w:element="stockticker">
        <w:r w:rsidRPr="00AA1D3F">
          <w:rPr>
            <w:rFonts w:ascii="Arial" w:hAnsi="Arial" w:cs="Arial"/>
            <w:b/>
          </w:rPr>
          <w:t>STAR</w:t>
        </w:r>
      </w:smartTag>
      <w:r w:rsidRPr="00AA1D3F">
        <w:rPr>
          <w:rFonts w:ascii="Arial" w:hAnsi="Arial" w:cs="Arial"/>
        </w:rPr>
        <w:t xml:space="preserve"> headings above to help you</w:t>
      </w:r>
    </w:p>
    <w:p w:rsidR="00AA1D3F" w:rsidRPr="00AA1D3F" w:rsidRDefault="00AA1D3F" w:rsidP="00EF419B">
      <w:pPr>
        <w:numPr>
          <w:ilvl w:val="0"/>
          <w:numId w:val="7"/>
        </w:numPr>
        <w:spacing w:before="100" w:beforeAutospacing="1" w:after="100" w:afterAutospacing="1"/>
        <w:rPr>
          <w:rFonts w:ascii="Arial" w:hAnsi="Arial" w:cs="Arial"/>
        </w:rPr>
      </w:pPr>
      <w:r w:rsidRPr="00AA1D3F">
        <w:rPr>
          <w:rFonts w:ascii="Arial" w:hAnsi="Arial" w:cs="Arial"/>
        </w:rPr>
        <w:t xml:space="preserve">practice your answers with a critical friend </w:t>
      </w:r>
    </w:p>
    <w:p w:rsidR="00AA1D3F" w:rsidRPr="00AA1D3F" w:rsidRDefault="00AA1D3F" w:rsidP="00EF419B">
      <w:pPr>
        <w:numPr>
          <w:ilvl w:val="0"/>
          <w:numId w:val="7"/>
        </w:numPr>
        <w:spacing w:before="100" w:beforeAutospacing="1" w:after="100" w:afterAutospacing="1"/>
        <w:rPr>
          <w:rFonts w:ascii="Arial" w:hAnsi="Arial" w:cs="Arial"/>
        </w:rPr>
      </w:pPr>
      <w:r w:rsidRPr="00AA1D3F">
        <w:rPr>
          <w:rFonts w:ascii="Arial" w:hAnsi="Arial" w:cs="Arial"/>
        </w:rPr>
        <w:t xml:space="preserve">and…enjoy the interview because </w:t>
      </w:r>
      <w:r w:rsidRPr="00AA1D3F">
        <w:rPr>
          <w:rStyle w:val="Strong"/>
          <w:rFonts w:ascii="Arial" w:hAnsi="Arial" w:cs="Arial"/>
        </w:rPr>
        <w:t>you have prepared</w:t>
      </w:r>
    </w:p>
    <w:p w:rsidR="00AA1D3F" w:rsidRPr="00AA1D3F" w:rsidRDefault="00AA1D3F" w:rsidP="00EF419B">
      <w:pPr>
        <w:pStyle w:val="NormalWeb"/>
        <w:rPr>
          <w:rFonts w:ascii="Arial" w:hAnsi="Arial" w:cs="Arial"/>
        </w:rPr>
      </w:pPr>
      <w:r w:rsidRPr="00AA1D3F">
        <w:rPr>
          <w:rStyle w:val="Strong"/>
          <w:rFonts w:ascii="Arial" w:hAnsi="Arial" w:cs="Arial"/>
        </w:rPr>
        <w:t> </w:t>
      </w:r>
    </w:p>
    <w:p w:rsidR="00AA1D3F" w:rsidRPr="00AA1D3F" w:rsidRDefault="00F0124E" w:rsidP="00EF419B">
      <w:pPr>
        <w:pStyle w:val="NormalWeb"/>
        <w:rPr>
          <w:rFonts w:ascii="Arial" w:hAnsi="Arial" w:cs="Arial"/>
        </w:rPr>
      </w:pPr>
      <w:r>
        <w:rPr>
          <w:rStyle w:val="Strong"/>
          <w:rFonts w:ascii="Arial" w:hAnsi="Arial" w:cs="Arial"/>
        </w:rPr>
        <w:t>Remember</w:t>
      </w:r>
      <w:r w:rsidR="00AA1D3F" w:rsidRPr="00AA1D3F">
        <w:rPr>
          <w:rStyle w:val="Strong"/>
          <w:rFonts w:ascii="Arial" w:hAnsi="Arial" w:cs="Arial"/>
        </w:rPr>
        <w:t xml:space="preserve">: </w:t>
      </w:r>
      <w:r w:rsidR="00AA1D3F" w:rsidRPr="00AA1D3F">
        <w:rPr>
          <w:rFonts w:ascii="Arial" w:hAnsi="Arial" w:cs="Arial"/>
        </w:rPr>
        <w:t xml:space="preserve">many people don’t do the above preferring instead to take a rushed, scatter gun approach, applying for anything and everything that comes along and are surprised that (a) they don’t get an interview and (b) if they do, they perform </w:t>
      </w:r>
      <w:r>
        <w:rPr>
          <w:rFonts w:ascii="Arial" w:hAnsi="Arial" w:cs="Arial"/>
        </w:rPr>
        <w:t>poorly and don’t get the job</w:t>
      </w:r>
      <w:r w:rsidR="00AA1D3F" w:rsidRPr="00AA1D3F">
        <w:rPr>
          <w:rFonts w:ascii="Arial" w:hAnsi="Arial" w:cs="Arial"/>
        </w:rPr>
        <w:t>.</w:t>
      </w:r>
    </w:p>
    <w:p w:rsidR="00C03217" w:rsidRDefault="000B4272" w:rsidP="00EF419B">
      <w:pPr>
        <w:pStyle w:val="Heading2"/>
        <w:rPr>
          <w:rFonts w:ascii="Arial" w:hAnsi="Arial" w:cs="Arial"/>
        </w:rPr>
      </w:pPr>
      <w:r>
        <w:rPr>
          <w:rFonts w:ascii="Arial" w:hAnsi="Arial" w:cs="Arial"/>
        </w:rPr>
        <w:tab/>
      </w:r>
      <w:r>
        <w:rPr>
          <w:rFonts w:ascii="Arial" w:hAnsi="Arial" w:cs="Arial"/>
        </w:rPr>
        <w:tab/>
      </w:r>
      <w:r>
        <w:rPr>
          <w:rFonts w:ascii="Arial" w:hAnsi="Arial" w:cs="Arial"/>
        </w:rPr>
        <w:tab/>
      </w:r>
    </w:p>
    <w:p w:rsidR="003852B1" w:rsidRDefault="00C03217" w:rsidP="00EF419B">
      <w:pPr>
        <w:pStyle w:val="Heading2"/>
      </w:pPr>
      <w:r>
        <w:tab/>
      </w:r>
      <w:r>
        <w:tab/>
      </w:r>
      <w:r>
        <w:tab/>
      </w:r>
    </w:p>
    <w:p w:rsidR="000B4272" w:rsidRPr="003852B1" w:rsidRDefault="000B4272" w:rsidP="00EF419B">
      <w:pPr>
        <w:pStyle w:val="Heading2"/>
        <w:ind w:left="2160" w:firstLine="720"/>
        <w:rPr>
          <w:rFonts w:ascii="Arial" w:hAnsi="Arial" w:cs="Arial"/>
          <w:sz w:val="28"/>
          <w:szCs w:val="28"/>
          <w:u w:val="single"/>
        </w:rPr>
      </w:pPr>
      <w:r w:rsidRPr="003852B1">
        <w:rPr>
          <w:rFonts w:ascii="Arial" w:hAnsi="Arial" w:cs="Arial"/>
          <w:sz w:val="28"/>
          <w:szCs w:val="28"/>
          <w:u w:val="single"/>
        </w:rPr>
        <w:t>Common Interview Questions</w:t>
      </w:r>
    </w:p>
    <w:p w:rsidR="000B4272" w:rsidRPr="000B4272" w:rsidRDefault="000B4272" w:rsidP="000B4272">
      <w:pPr>
        <w:pStyle w:val="NormalWeb"/>
        <w:rPr>
          <w:rFonts w:ascii="Arial" w:hAnsi="Arial" w:cs="Arial"/>
        </w:rPr>
      </w:pPr>
      <w:r w:rsidRPr="000B4272">
        <w:rPr>
          <w:rFonts w:ascii="Arial" w:hAnsi="Arial" w:cs="Arial"/>
        </w:rPr>
        <w:lastRenderedPageBreak/>
        <w:t xml:space="preserve">Although there is no set format that every job interview will follow, there are some questions that you can almost guarantee will crop up. Here’s a list of the most common questions and a guide to the kind of answers your interviewer wants to hear. </w:t>
      </w:r>
    </w:p>
    <w:p w:rsidR="000B4272" w:rsidRPr="000B4272" w:rsidRDefault="000B4272" w:rsidP="000B4272">
      <w:pPr>
        <w:numPr>
          <w:ilvl w:val="0"/>
          <w:numId w:val="8"/>
        </w:numPr>
        <w:spacing w:before="100" w:beforeAutospacing="1" w:after="100" w:afterAutospacing="1"/>
        <w:rPr>
          <w:rFonts w:ascii="Arial" w:hAnsi="Arial" w:cs="Arial"/>
        </w:rPr>
      </w:pPr>
      <w:r w:rsidRPr="000B4272">
        <w:rPr>
          <w:rStyle w:val="Strong"/>
          <w:rFonts w:ascii="Arial" w:hAnsi="Arial" w:cs="Arial"/>
        </w:rPr>
        <w:t xml:space="preserve">Tell me about </w:t>
      </w:r>
      <w:proofErr w:type="gramStart"/>
      <w:r w:rsidRPr="000B4272">
        <w:rPr>
          <w:rStyle w:val="Strong"/>
          <w:rFonts w:ascii="Arial" w:hAnsi="Arial" w:cs="Arial"/>
        </w:rPr>
        <w:t>yourself</w:t>
      </w:r>
      <w:proofErr w:type="gramEnd"/>
      <w:r w:rsidRPr="000B4272">
        <w:rPr>
          <w:rStyle w:val="Strong"/>
          <w:rFonts w:ascii="Arial" w:hAnsi="Arial" w:cs="Arial"/>
        </w:rPr>
        <w:t xml:space="preserve"> - </w:t>
      </w:r>
      <w:r w:rsidR="00EF419B" w:rsidRPr="000B4272">
        <w:rPr>
          <w:rFonts w:ascii="Arial" w:hAnsi="Arial" w:cs="Arial"/>
        </w:rPr>
        <w:t>This is usually the opening question and, as first impressions is</w:t>
      </w:r>
      <w:r w:rsidRPr="000B4272">
        <w:rPr>
          <w:rFonts w:ascii="Arial" w:hAnsi="Arial" w:cs="Arial"/>
        </w:rPr>
        <w:t xml:space="preserve"> key, one of the most important. Keep your answer to </w:t>
      </w:r>
      <w:r w:rsidR="00171F43" w:rsidRPr="000B4272">
        <w:rPr>
          <w:rFonts w:ascii="Arial" w:hAnsi="Arial" w:cs="Arial"/>
        </w:rPr>
        <w:t>less than</w:t>
      </w:r>
      <w:r w:rsidRPr="000B4272">
        <w:rPr>
          <w:rFonts w:ascii="Arial" w:hAnsi="Arial" w:cs="Arial"/>
        </w:rPr>
        <w:t xml:space="preserve"> five minutes, beginning with an overview of your highest qualification then running through the jobs you’ve held so far in your career. You can follow the same structure of your CV, giving examples of achievements and the skills you’ve picked up along the way. Don’t go into too much detail – your interviewer will probably take notes and ask for you to expand on any areas where they’d like more information. If you’re interviewing for your first job since leaving education, focus on the areas of your studies you most enjoyed and how that has led to you wanting this particular role. </w:t>
      </w:r>
    </w:p>
    <w:p w:rsidR="000B4272" w:rsidRPr="000B4272" w:rsidRDefault="000B4272" w:rsidP="000B4272">
      <w:pPr>
        <w:numPr>
          <w:ilvl w:val="0"/>
          <w:numId w:val="9"/>
        </w:numPr>
        <w:spacing w:before="100" w:beforeAutospacing="1" w:after="100" w:afterAutospacing="1"/>
        <w:rPr>
          <w:rFonts w:ascii="Arial" w:hAnsi="Arial" w:cs="Arial"/>
        </w:rPr>
      </w:pPr>
      <w:r w:rsidRPr="000B4272">
        <w:rPr>
          <w:rStyle w:val="Strong"/>
          <w:rFonts w:ascii="Arial" w:hAnsi="Arial" w:cs="Arial"/>
        </w:rPr>
        <w:t xml:space="preserve">What are your strengths? - </w:t>
      </w:r>
      <w:r w:rsidRPr="000B4272">
        <w:rPr>
          <w:rFonts w:ascii="Arial" w:hAnsi="Arial" w:cs="Arial"/>
        </w:rPr>
        <w:t xml:space="preserve">Pick the three biggest attributes that you think will get you the job and give examples of how you have used these strengths in a work situation. They could be tangible skills, such as proficiency in a particular computer language, or intangible skills such as good man-management. If you’re not sure where to start, take a look at the job description. There is usually a section listing candidate requirements, which should give you an idea of what they are looking for. </w:t>
      </w:r>
    </w:p>
    <w:p w:rsidR="000B4272" w:rsidRPr="000B4272" w:rsidRDefault="000B4272" w:rsidP="000B4272">
      <w:pPr>
        <w:numPr>
          <w:ilvl w:val="0"/>
          <w:numId w:val="10"/>
        </w:numPr>
        <w:spacing w:before="100" w:beforeAutospacing="1" w:after="100" w:afterAutospacing="1"/>
        <w:rPr>
          <w:rFonts w:ascii="Arial" w:hAnsi="Arial" w:cs="Arial"/>
        </w:rPr>
      </w:pPr>
      <w:r w:rsidRPr="000B4272">
        <w:rPr>
          <w:rStyle w:val="Strong"/>
          <w:rFonts w:ascii="Arial" w:hAnsi="Arial" w:cs="Arial"/>
        </w:rPr>
        <w:t xml:space="preserve">What are your weaknesses? - </w:t>
      </w:r>
      <w:r w:rsidRPr="000B4272">
        <w:rPr>
          <w:rFonts w:ascii="Arial" w:hAnsi="Arial" w:cs="Arial"/>
        </w:rPr>
        <w:t xml:space="preserve">The dreaded question, which is best handled by picking something that you have made positive steps to redress. For example, if your IT ability is not at the level it could be, state it as a weakness but tell the interviewer about training courses or time spent outside work hours you have used to improve your skills. Your initiative could actually be perceived as </w:t>
      </w:r>
      <w:r w:rsidR="00171F43" w:rsidRPr="000B4272">
        <w:rPr>
          <w:rFonts w:ascii="Arial" w:hAnsi="Arial" w:cs="Arial"/>
        </w:rPr>
        <w:t>strength</w:t>
      </w:r>
      <w:r w:rsidRPr="000B4272">
        <w:rPr>
          <w:rFonts w:ascii="Arial" w:hAnsi="Arial" w:cs="Arial"/>
        </w:rPr>
        <w:t xml:space="preserve">. On no accounts say “I don’t have any weaknesses”, your interviewer won’t believe you, or “I have a tendency to work too hard”, which is seen as avoiding the question. </w:t>
      </w:r>
    </w:p>
    <w:p w:rsidR="000B4272" w:rsidRPr="000B4272" w:rsidRDefault="000B4272" w:rsidP="000B4272">
      <w:pPr>
        <w:numPr>
          <w:ilvl w:val="0"/>
          <w:numId w:val="11"/>
        </w:numPr>
        <w:spacing w:before="100" w:beforeAutospacing="1" w:after="100" w:afterAutospacing="1"/>
        <w:rPr>
          <w:rFonts w:ascii="Arial" w:hAnsi="Arial" w:cs="Arial"/>
        </w:rPr>
      </w:pPr>
      <w:r>
        <w:rPr>
          <w:rStyle w:val="Strong"/>
          <w:rFonts w:ascii="Arial" w:hAnsi="Arial" w:cs="Arial"/>
        </w:rPr>
        <w:t>W</w:t>
      </w:r>
      <w:r w:rsidRPr="000B4272">
        <w:rPr>
          <w:rStyle w:val="Strong"/>
          <w:rFonts w:ascii="Arial" w:hAnsi="Arial" w:cs="Arial"/>
        </w:rPr>
        <w:t>hy should we hire you?</w:t>
      </w:r>
      <w:r w:rsidRPr="000B4272">
        <w:rPr>
          <w:rFonts w:ascii="Arial" w:hAnsi="Arial" w:cs="Arial"/>
        </w:rPr>
        <w:t xml:space="preserve"> </w:t>
      </w:r>
      <w:r w:rsidR="00EF419B">
        <w:rPr>
          <w:rFonts w:ascii="Arial" w:hAnsi="Arial" w:cs="Arial"/>
        </w:rPr>
        <w:t>/</w:t>
      </w:r>
      <w:r w:rsidRPr="000B4272">
        <w:rPr>
          <w:rFonts w:ascii="Arial" w:hAnsi="Arial" w:cs="Arial"/>
        </w:rPr>
        <w:t xml:space="preserve"> </w:t>
      </w:r>
      <w:r w:rsidRPr="000B4272">
        <w:rPr>
          <w:rStyle w:val="Strong"/>
          <w:rFonts w:ascii="Arial" w:hAnsi="Arial" w:cs="Arial"/>
        </w:rPr>
        <w:t>What can you do for us that other candidates can't?</w:t>
      </w:r>
      <w:r w:rsidRPr="000B4272">
        <w:rPr>
          <w:rFonts w:ascii="Arial" w:hAnsi="Arial" w:cs="Arial"/>
        </w:rPr>
        <w:t xml:space="preserve"> - What makes you special and where do your major strengths lie? You should be able to find out what they are looking for from the job description. “I have a unique combination of strong technical skills and the ability to build long-term customer relationships” is a good opening sentence, which can then lead onto a more specific example of something you have done so far in your career. State your biggest achievement and the benefit it made to the business, then finish with “Given the opportunity, I could bring this success to your company.” </w:t>
      </w:r>
    </w:p>
    <w:p w:rsidR="000B4272" w:rsidRPr="000B4272" w:rsidRDefault="000B4272" w:rsidP="000B4272">
      <w:pPr>
        <w:numPr>
          <w:ilvl w:val="0"/>
          <w:numId w:val="12"/>
        </w:numPr>
        <w:spacing w:before="100" w:beforeAutospacing="1" w:after="100" w:afterAutospacing="1"/>
        <w:rPr>
          <w:rFonts w:ascii="Arial" w:hAnsi="Arial" w:cs="Arial"/>
        </w:rPr>
      </w:pPr>
      <w:r w:rsidRPr="000B4272">
        <w:rPr>
          <w:rStyle w:val="Strong"/>
          <w:rFonts w:ascii="Arial" w:hAnsi="Arial" w:cs="Arial"/>
        </w:rPr>
        <w:t>What are your goals?</w:t>
      </w:r>
      <w:r w:rsidRPr="000B4272">
        <w:rPr>
          <w:rFonts w:ascii="Arial" w:hAnsi="Arial" w:cs="Arial"/>
        </w:rPr>
        <w:t xml:space="preserve"> </w:t>
      </w:r>
      <w:r w:rsidR="00EF419B">
        <w:rPr>
          <w:rFonts w:ascii="Arial" w:hAnsi="Arial" w:cs="Arial"/>
        </w:rPr>
        <w:t>/</w:t>
      </w:r>
      <w:r w:rsidRPr="000B4272">
        <w:rPr>
          <w:rFonts w:ascii="Arial" w:hAnsi="Arial" w:cs="Arial"/>
        </w:rPr>
        <w:t xml:space="preserve"> </w:t>
      </w:r>
      <w:r w:rsidRPr="000B4272">
        <w:rPr>
          <w:rStyle w:val="Strong"/>
          <w:rFonts w:ascii="Arial" w:hAnsi="Arial" w:cs="Arial"/>
        </w:rPr>
        <w:t>Where do you see yourself in five years time?</w:t>
      </w:r>
      <w:r w:rsidRPr="000B4272">
        <w:rPr>
          <w:rFonts w:ascii="Arial" w:hAnsi="Arial" w:cs="Arial"/>
        </w:rPr>
        <w:t xml:space="preserve"> - It’s best to talk about both short-term and long-term goals. Talk about the kind of job you’d eventually like to do and the various steps you will need to get there, relating this in some way back to the position you’re interviewing for. Show the employer you have ambition, and that you have the determination to make the most of every job you have to get where you want to be. </w:t>
      </w:r>
    </w:p>
    <w:p w:rsidR="000B4272" w:rsidRPr="000B4272" w:rsidRDefault="000B4272" w:rsidP="000B4272">
      <w:pPr>
        <w:numPr>
          <w:ilvl w:val="0"/>
          <w:numId w:val="13"/>
        </w:numPr>
        <w:spacing w:before="100" w:beforeAutospacing="1" w:after="100" w:afterAutospacing="1"/>
        <w:rPr>
          <w:rFonts w:ascii="Arial" w:hAnsi="Arial" w:cs="Arial"/>
        </w:rPr>
      </w:pPr>
      <w:r w:rsidRPr="000B4272">
        <w:rPr>
          <w:rStyle w:val="Strong"/>
          <w:rFonts w:ascii="Arial" w:hAnsi="Arial" w:cs="Arial"/>
        </w:rPr>
        <w:t>Why do you want to work here?</w:t>
      </w:r>
      <w:r w:rsidRPr="000B4272">
        <w:rPr>
          <w:rFonts w:ascii="Arial" w:hAnsi="Arial" w:cs="Arial"/>
        </w:rPr>
        <w:t xml:space="preserve"> - The interviewer is listening for an answer that indicates you’ve given this some thought. If you’ve prepared for the interview properly, you should have a good inside knowledge of the company’s values, mission statement, development plans and products. Use this information to describe how your goals and ambition matches their company ethos and how you would relish the opportunity to work for them. Never utter the phrase “I just need a job.” </w:t>
      </w:r>
    </w:p>
    <w:p w:rsidR="003852B1" w:rsidRDefault="003852B1" w:rsidP="003852B1">
      <w:pPr>
        <w:spacing w:before="100" w:beforeAutospacing="1" w:after="100" w:afterAutospacing="1"/>
        <w:rPr>
          <w:rStyle w:val="Strong"/>
          <w:rFonts w:ascii="Arial" w:hAnsi="Arial" w:cs="Arial"/>
          <w:b w:val="0"/>
          <w:bCs w:val="0"/>
        </w:rPr>
      </w:pPr>
    </w:p>
    <w:p w:rsidR="003852B1" w:rsidRPr="003852B1" w:rsidRDefault="003852B1" w:rsidP="003852B1">
      <w:pPr>
        <w:spacing w:before="100" w:beforeAutospacing="1" w:after="100" w:afterAutospacing="1"/>
        <w:rPr>
          <w:rStyle w:val="Strong"/>
          <w:rFonts w:ascii="Arial" w:hAnsi="Arial" w:cs="Arial"/>
          <w:b w:val="0"/>
          <w:bCs w:val="0"/>
        </w:rPr>
      </w:pPr>
    </w:p>
    <w:p w:rsidR="000B4272" w:rsidRPr="000B4272" w:rsidRDefault="000B4272" w:rsidP="000B4272">
      <w:pPr>
        <w:numPr>
          <w:ilvl w:val="0"/>
          <w:numId w:val="14"/>
        </w:numPr>
        <w:spacing w:before="100" w:beforeAutospacing="1" w:after="100" w:afterAutospacing="1"/>
        <w:rPr>
          <w:rFonts w:ascii="Arial" w:hAnsi="Arial" w:cs="Arial"/>
        </w:rPr>
      </w:pPr>
      <w:r w:rsidRPr="000B4272">
        <w:rPr>
          <w:rStyle w:val="Strong"/>
          <w:rFonts w:ascii="Arial" w:hAnsi="Arial" w:cs="Arial"/>
        </w:rPr>
        <w:lastRenderedPageBreak/>
        <w:t xml:space="preserve">What are three positive things your last boss would say about you? - </w:t>
      </w:r>
      <w:r w:rsidRPr="000B4272">
        <w:rPr>
          <w:rFonts w:ascii="Arial" w:hAnsi="Arial" w:cs="Arial"/>
        </w:rPr>
        <w:t xml:space="preserve">This is a great time to </w:t>
      </w:r>
      <w:r w:rsidR="003852B1">
        <w:rPr>
          <w:rFonts w:ascii="Arial" w:hAnsi="Arial" w:cs="Arial"/>
        </w:rPr>
        <w:t>sell youself</w:t>
      </w:r>
      <w:r w:rsidRPr="000B4272">
        <w:rPr>
          <w:rFonts w:ascii="Arial" w:hAnsi="Arial" w:cs="Arial"/>
        </w:rPr>
        <w:t xml:space="preserve"> through someone else’s words. Try to include one thing that shows your ability to do the job, one thing that shows your commitment to the </w:t>
      </w:r>
      <w:proofErr w:type="gramStart"/>
      <w:r w:rsidRPr="000B4272">
        <w:rPr>
          <w:rFonts w:ascii="Arial" w:hAnsi="Arial" w:cs="Arial"/>
        </w:rPr>
        <w:t>work,</w:t>
      </w:r>
      <w:proofErr w:type="gramEnd"/>
      <w:r w:rsidRPr="000B4272">
        <w:rPr>
          <w:rFonts w:ascii="Arial" w:hAnsi="Arial" w:cs="Arial"/>
        </w:rPr>
        <w:t xml:space="preserve"> and one thing that shows you are a good person to have in a team. For example, “My boss has told me that I am the best designer he has ever had. He knows he can always rely on me, and he likes my sense of humour.” </w:t>
      </w:r>
    </w:p>
    <w:p w:rsidR="000B4272" w:rsidRPr="000B4272" w:rsidRDefault="000B4272" w:rsidP="000B4272">
      <w:pPr>
        <w:numPr>
          <w:ilvl w:val="0"/>
          <w:numId w:val="15"/>
        </w:numPr>
        <w:spacing w:before="100" w:beforeAutospacing="1" w:after="100" w:afterAutospacing="1"/>
        <w:rPr>
          <w:rFonts w:ascii="Arial" w:hAnsi="Arial" w:cs="Arial"/>
        </w:rPr>
      </w:pPr>
      <w:r w:rsidRPr="000B4272">
        <w:rPr>
          <w:rStyle w:val="Strong"/>
          <w:rFonts w:ascii="Arial" w:hAnsi="Arial" w:cs="Arial"/>
        </w:rPr>
        <w:t>What salary are you seeking?</w:t>
      </w:r>
      <w:r w:rsidRPr="000B4272">
        <w:rPr>
          <w:rFonts w:ascii="Arial" w:hAnsi="Arial" w:cs="Arial"/>
        </w:rPr>
        <w:t xml:space="preserve"> - You can prepare for this by knowing the value of someone with your skills. Try not to give any specific numbers in the heat of the moment – it could put you in a poor position when negotiating later on. Your interviewer will understand if you don’t want to discuss this until you are offered the job. If they have provided a guideline salary with the job description, you could mention this and say it’s around the same area you’re looking for. </w:t>
      </w:r>
    </w:p>
    <w:p w:rsidR="000B4272" w:rsidRPr="000B4272" w:rsidRDefault="000B4272" w:rsidP="000B4272">
      <w:pPr>
        <w:numPr>
          <w:ilvl w:val="0"/>
          <w:numId w:val="16"/>
        </w:numPr>
        <w:spacing w:before="100" w:beforeAutospacing="1" w:after="100" w:afterAutospacing="1"/>
        <w:rPr>
          <w:rFonts w:ascii="Arial" w:hAnsi="Arial" w:cs="Arial"/>
        </w:rPr>
      </w:pPr>
      <w:r w:rsidRPr="000B4272">
        <w:rPr>
          <w:rStyle w:val="Strong"/>
          <w:rFonts w:ascii="Arial" w:hAnsi="Arial" w:cs="Arial"/>
        </w:rPr>
        <w:t xml:space="preserve">If you were an animal, which one would you want to be? - </w:t>
      </w:r>
      <w:r w:rsidRPr="000B4272">
        <w:rPr>
          <w:rFonts w:ascii="Arial" w:hAnsi="Arial" w:cs="Arial"/>
        </w:rPr>
        <w:t xml:space="preserve">Interviewers use this type of psychological question to see if you can think quickly. If you answer ‘a bunny’, you will make a soft, passive impression. If you answer ‘a lion’, you will be seen as aggressive. What type of personality will it take to get the job done? </w:t>
      </w:r>
    </w:p>
    <w:p w:rsidR="000B4272" w:rsidRPr="003852B1" w:rsidRDefault="000B4272" w:rsidP="000B4272">
      <w:pPr>
        <w:pStyle w:val="NormalWeb"/>
        <w:rPr>
          <w:rFonts w:ascii="Arial" w:hAnsi="Arial" w:cs="Arial"/>
          <w:b/>
        </w:rPr>
      </w:pPr>
      <w:r w:rsidRPr="003852B1">
        <w:rPr>
          <w:rFonts w:ascii="Arial" w:hAnsi="Arial" w:cs="Arial"/>
          <w:b/>
        </w:rPr>
        <w:t xml:space="preserve">You should always have some questions for your interviewer to demonstrate your interest in the position. Prepare a minimum of </w:t>
      </w:r>
      <w:r w:rsidR="003852B1">
        <w:rPr>
          <w:rFonts w:ascii="Arial" w:hAnsi="Arial" w:cs="Arial"/>
          <w:b/>
        </w:rPr>
        <w:t>three</w:t>
      </w:r>
      <w:r w:rsidRPr="003852B1">
        <w:rPr>
          <w:rFonts w:ascii="Arial" w:hAnsi="Arial" w:cs="Arial"/>
          <w:b/>
        </w:rPr>
        <w:t xml:space="preserve"> questions, some which will give you more information about the job, and some which delve deeper into the culture and goals of the company.</w:t>
      </w:r>
    </w:p>
    <w:p w:rsidR="00AA1D3F" w:rsidRDefault="00AA1D3F" w:rsidP="00AA1D3F">
      <w:pPr>
        <w:pStyle w:val="Heading2"/>
        <w:rPr>
          <w:rFonts w:ascii="Arial" w:hAnsi="Arial" w:cs="Arial"/>
          <w:sz w:val="32"/>
          <w:szCs w:val="32"/>
        </w:rPr>
      </w:pPr>
      <w:r>
        <w:tab/>
      </w:r>
      <w:r>
        <w:tab/>
      </w:r>
      <w:r w:rsidR="003852B1">
        <w:tab/>
      </w:r>
      <w:r w:rsidR="003852B1">
        <w:tab/>
      </w:r>
      <w:r w:rsidR="003852B1">
        <w:tab/>
      </w:r>
      <w:r w:rsidR="003852B1" w:rsidRPr="003852B1">
        <w:rPr>
          <w:rFonts w:ascii="Arial" w:hAnsi="Arial" w:cs="Arial"/>
          <w:sz w:val="32"/>
          <w:szCs w:val="32"/>
        </w:rPr>
        <w:t>Body Language</w:t>
      </w:r>
    </w:p>
    <w:p w:rsidR="003852B1" w:rsidRPr="003852B1" w:rsidRDefault="003852B1" w:rsidP="00AA1D3F">
      <w:pPr>
        <w:pStyle w:val="Heading2"/>
        <w:rPr>
          <w:rFonts w:ascii="Arial" w:hAnsi="Arial" w:cs="Arial"/>
          <w:sz w:val="24"/>
          <w:szCs w:val="24"/>
          <w:u w:val="single"/>
        </w:rPr>
      </w:pPr>
      <w:r w:rsidRPr="003852B1">
        <w:rPr>
          <w:rFonts w:ascii="Arial" w:hAnsi="Arial" w:cs="Arial"/>
          <w:sz w:val="24"/>
          <w:szCs w:val="24"/>
        </w:rPr>
        <w:t>Body language is 80% of what the interviewer notices and only 20% is what you actually say.</w:t>
      </w:r>
    </w:p>
    <w:p w:rsidR="00AA1D3F" w:rsidRPr="00AA1D3F" w:rsidRDefault="00AA1D3F" w:rsidP="00AA1D3F">
      <w:pPr>
        <w:pStyle w:val="NormalWeb"/>
        <w:rPr>
          <w:rFonts w:ascii="Arial" w:hAnsi="Arial" w:cs="Arial"/>
        </w:rPr>
      </w:pPr>
      <w:r w:rsidRPr="00AA1D3F">
        <w:rPr>
          <w:rFonts w:ascii="Arial" w:hAnsi="Arial" w:cs="Arial"/>
        </w:rPr>
        <w:t xml:space="preserve">It begins even before you say your first word. They’ll be sizing you up as you walk across the room to shake hands. Be conscious of how you look and what you’re doing, and try not to overlook the verbal and non-verbal signals you’re sending out in the rush to parade your carefully prepared answers before them. </w:t>
      </w:r>
    </w:p>
    <w:p w:rsidR="00C03217" w:rsidRPr="003852B1" w:rsidRDefault="00C03217" w:rsidP="00AA1D3F">
      <w:pPr>
        <w:pStyle w:val="NormalWeb"/>
        <w:rPr>
          <w:rFonts w:ascii="Arial" w:hAnsi="Arial" w:cs="Arial"/>
          <w:sz w:val="32"/>
          <w:szCs w:val="32"/>
        </w:rPr>
      </w:pPr>
      <w:r>
        <w:rPr>
          <w:rStyle w:val="Strong"/>
          <w:rFonts w:ascii="Arial" w:hAnsi="Arial" w:cs="Arial"/>
          <w:sz w:val="36"/>
          <w:szCs w:val="36"/>
        </w:rPr>
        <w:tab/>
      </w:r>
      <w:r>
        <w:rPr>
          <w:rStyle w:val="Strong"/>
          <w:rFonts w:ascii="Arial" w:hAnsi="Arial" w:cs="Arial"/>
          <w:sz w:val="36"/>
          <w:szCs w:val="36"/>
        </w:rPr>
        <w:tab/>
      </w:r>
      <w:r>
        <w:rPr>
          <w:rStyle w:val="Strong"/>
          <w:rFonts w:ascii="Arial" w:hAnsi="Arial" w:cs="Arial"/>
          <w:sz w:val="36"/>
          <w:szCs w:val="36"/>
        </w:rPr>
        <w:tab/>
      </w:r>
      <w:r>
        <w:rPr>
          <w:rStyle w:val="Strong"/>
          <w:rFonts w:ascii="Arial" w:hAnsi="Arial" w:cs="Arial"/>
          <w:sz w:val="36"/>
          <w:szCs w:val="36"/>
        </w:rPr>
        <w:tab/>
      </w:r>
      <w:r>
        <w:rPr>
          <w:rStyle w:val="Strong"/>
          <w:rFonts w:ascii="Arial" w:hAnsi="Arial" w:cs="Arial"/>
          <w:sz w:val="36"/>
          <w:szCs w:val="36"/>
        </w:rPr>
        <w:tab/>
      </w:r>
      <w:r w:rsidR="00AA1D3F" w:rsidRPr="003852B1">
        <w:rPr>
          <w:rStyle w:val="Strong"/>
          <w:rFonts w:ascii="Arial" w:hAnsi="Arial" w:cs="Arial"/>
          <w:sz w:val="32"/>
          <w:szCs w:val="32"/>
        </w:rPr>
        <w:t>Pace yourself</w:t>
      </w:r>
      <w:r w:rsidR="00AA1D3F" w:rsidRPr="003852B1">
        <w:rPr>
          <w:rFonts w:ascii="Arial" w:hAnsi="Arial" w:cs="Arial"/>
          <w:sz w:val="32"/>
          <w:szCs w:val="32"/>
        </w:rPr>
        <w:t xml:space="preserve"> </w:t>
      </w:r>
    </w:p>
    <w:p w:rsidR="00AA1D3F" w:rsidRPr="00AA1D3F" w:rsidRDefault="00AA1D3F" w:rsidP="00AA1D3F">
      <w:pPr>
        <w:pStyle w:val="NormalWeb"/>
        <w:rPr>
          <w:rFonts w:ascii="Arial" w:hAnsi="Arial" w:cs="Arial"/>
        </w:rPr>
      </w:pPr>
      <w:r w:rsidRPr="00AA1D3F">
        <w:rPr>
          <w:rFonts w:ascii="Arial" w:hAnsi="Arial" w:cs="Arial"/>
        </w:rPr>
        <w:t xml:space="preserve">Speak deliberately more slowly than you would normally. There’s a trick here. You’ll be </w:t>
      </w:r>
      <w:r w:rsidR="003852B1">
        <w:rPr>
          <w:rFonts w:ascii="Arial" w:hAnsi="Arial" w:cs="Arial"/>
        </w:rPr>
        <w:t>nervous</w:t>
      </w:r>
      <w:r w:rsidRPr="00AA1D3F">
        <w:rPr>
          <w:rFonts w:ascii="Arial" w:hAnsi="Arial" w:cs="Arial"/>
        </w:rPr>
        <w:t xml:space="preserve"> as you go in, so you will naturally speak more quickly than normal. If you concentrate on pronouncing your words individually, you’ll actually be speaking at a normal speed. </w:t>
      </w:r>
    </w:p>
    <w:p w:rsidR="00AA1D3F" w:rsidRPr="00AA1D3F" w:rsidRDefault="00AA1D3F" w:rsidP="00AA1D3F">
      <w:pPr>
        <w:pStyle w:val="NormalWeb"/>
        <w:rPr>
          <w:rFonts w:ascii="Arial" w:hAnsi="Arial" w:cs="Arial"/>
        </w:rPr>
      </w:pPr>
      <w:r w:rsidRPr="00AA1D3F">
        <w:rPr>
          <w:rFonts w:ascii="Arial" w:hAnsi="Arial" w:cs="Arial"/>
        </w:rPr>
        <w:t>Think of good speakers you’ve experienced throughout your education/employment. You’ll remember the ones who were more focused and engaging. That’s not to say they were the funniest or loudest or most entertaining. But they were almost certainly the most animated. Focus. You’re not here to entertain – so leave the jokes at the door – but you are here to look like you want the job. Concentrate on that and let your commitment and energy sh</w:t>
      </w:r>
      <w:r w:rsidR="003852B1">
        <w:rPr>
          <w:rFonts w:ascii="Arial" w:hAnsi="Arial" w:cs="Arial"/>
        </w:rPr>
        <w:t xml:space="preserve">ow </w:t>
      </w:r>
      <w:r w:rsidRPr="00AA1D3F">
        <w:rPr>
          <w:rFonts w:ascii="Arial" w:hAnsi="Arial" w:cs="Arial"/>
        </w:rPr>
        <w:t xml:space="preserve">through. </w:t>
      </w:r>
    </w:p>
    <w:p w:rsidR="00AA1D3F" w:rsidRPr="003852B1" w:rsidRDefault="00C03217" w:rsidP="00AA1D3F">
      <w:pPr>
        <w:pStyle w:val="NormalWeb"/>
        <w:rPr>
          <w:rFonts w:ascii="Arial" w:hAnsi="Arial" w:cs="Arial"/>
          <w:sz w:val="32"/>
          <w:szCs w:val="32"/>
        </w:rPr>
      </w:pPr>
      <w:r>
        <w:rPr>
          <w:rStyle w:val="Strong"/>
          <w:rFonts w:ascii="Arial" w:hAnsi="Arial" w:cs="Arial"/>
          <w:sz w:val="36"/>
          <w:szCs w:val="36"/>
        </w:rPr>
        <w:tab/>
      </w:r>
      <w:r>
        <w:rPr>
          <w:rStyle w:val="Strong"/>
          <w:rFonts w:ascii="Arial" w:hAnsi="Arial" w:cs="Arial"/>
          <w:sz w:val="36"/>
          <w:szCs w:val="36"/>
        </w:rPr>
        <w:tab/>
      </w:r>
      <w:r>
        <w:rPr>
          <w:rStyle w:val="Strong"/>
          <w:rFonts w:ascii="Arial" w:hAnsi="Arial" w:cs="Arial"/>
          <w:sz w:val="36"/>
          <w:szCs w:val="36"/>
        </w:rPr>
        <w:tab/>
      </w:r>
      <w:r>
        <w:rPr>
          <w:rStyle w:val="Strong"/>
          <w:rFonts w:ascii="Arial" w:hAnsi="Arial" w:cs="Arial"/>
          <w:sz w:val="36"/>
          <w:szCs w:val="36"/>
        </w:rPr>
        <w:tab/>
      </w:r>
      <w:r>
        <w:rPr>
          <w:rStyle w:val="Strong"/>
          <w:rFonts w:ascii="Arial" w:hAnsi="Arial" w:cs="Arial"/>
          <w:sz w:val="36"/>
          <w:szCs w:val="36"/>
        </w:rPr>
        <w:tab/>
      </w:r>
      <w:r w:rsidR="00AA1D3F" w:rsidRPr="003852B1">
        <w:rPr>
          <w:rStyle w:val="Strong"/>
          <w:rFonts w:ascii="Arial" w:hAnsi="Arial" w:cs="Arial"/>
          <w:sz w:val="32"/>
          <w:szCs w:val="32"/>
        </w:rPr>
        <w:t>Non-verbal signals</w:t>
      </w:r>
      <w:r w:rsidR="00AA1D3F" w:rsidRPr="003852B1">
        <w:rPr>
          <w:rFonts w:ascii="Arial" w:hAnsi="Arial" w:cs="Arial"/>
          <w:sz w:val="32"/>
          <w:szCs w:val="32"/>
        </w:rPr>
        <w:t xml:space="preserve"> </w:t>
      </w:r>
    </w:p>
    <w:p w:rsidR="00AA1D3F" w:rsidRPr="00AA1D3F" w:rsidRDefault="00AA1D3F" w:rsidP="00AA1D3F">
      <w:pPr>
        <w:pStyle w:val="NormalWeb"/>
        <w:rPr>
          <w:rFonts w:ascii="Arial" w:hAnsi="Arial" w:cs="Arial"/>
        </w:rPr>
      </w:pPr>
      <w:r w:rsidRPr="00AA1D3F">
        <w:rPr>
          <w:rFonts w:ascii="Arial" w:hAnsi="Arial" w:cs="Arial"/>
        </w:rPr>
        <w:t xml:space="preserve">A firm but not crushing handshake is the one to go for. The wet fish technique is a guaranteed turn off. Also, try to ensure your hands are dry and warm – as natural as possible. If you tend to perspire under stress, try to run your hands under cold water before going in and if stress makes your skin cold, do the opposite. </w:t>
      </w:r>
    </w:p>
    <w:p w:rsidR="003852B1" w:rsidRDefault="00AA1D3F" w:rsidP="00AA1D3F">
      <w:pPr>
        <w:pStyle w:val="NormalWeb"/>
        <w:rPr>
          <w:rFonts w:ascii="Arial" w:hAnsi="Arial" w:cs="Arial"/>
        </w:rPr>
      </w:pPr>
      <w:r w:rsidRPr="00AA1D3F">
        <w:rPr>
          <w:rFonts w:ascii="Arial" w:hAnsi="Arial" w:cs="Arial"/>
        </w:rPr>
        <w:t>Don’t slouch in your chair, whether in reception or the interview room. Slouching says “I don’t care</w:t>
      </w:r>
      <w:proofErr w:type="gramStart"/>
      <w:r w:rsidRPr="00AA1D3F">
        <w:rPr>
          <w:rFonts w:ascii="Arial" w:hAnsi="Arial" w:cs="Arial"/>
        </w:rPr>
        <w:t>” .</w:t>
      </w:r>
      <w:proofErr w:type="gramEnd"/>
      <w:r w:rsidRPr="00AA1D3F">
        <w:rPr>
          <w:rFonts w:ascii="Arial" w:hAnsi="Arial" w:cs="Arial"/>
        </w:rPr>
        <w:t xml:space="preserve"> Walk and sit up straight. If you’re worried about your posture, sit naturally in front of a mirror at home and see how you look. </w:t>
      </w:r>
    </w:p>
    <w:p w:rsidR="00AA1D3F" w:rsidRPr="00AA1D3F" w:rsidRDefault="00AA1D3F" w:rsidP="00AA1D3F">
      <w:pPr>
        <w:pStyle w:val="NormalWeb"/>
        <w:rPr>
          <w:rFonts w:ascii="Arial" w:hAnsi="Arial" w:cs="Arial"/>
        </w:rPr>
      </w:pPr>
      <w:r w:rsidRPr="00AA1D3F">
        <w:rPr>
          <w:rFonts w:ascii="Arial" w:hAnsi="Arial" w:cs="Arial"/>
        </w:rPr>
        <w:lastRenderedPageBreak/>
        <w:t xml:space="preserve">Always look the questioner in the eye, but not in a way that could </w:t>
      </w:r>
      <w:r w:rsidR="005F0056">
        <w:rPr>
          <w:rFonts w:ascii="Arial" w:hAnsi="Arial" w:cs="Arial"/>
        </w:rPr>
        <w:t>be misunderstood</w:t>
      </w:r>
      <w:r w:rsidRPr="00AA1D3F">
        <w:rPr>
          <w:rFonts w:ascii="Arial" w:hAnsi="Arial" w:cs="Arial"/>
        </w:rPr>
        <w:t xml:space="preserve">. Be confident, and don’t stare past your questioner or at the floor. Avoid glancing nervously around the room as this is the classic sign of someone with something to hide. If there is more than one interviewer, make sure you look at each of them when answering questions, and keep your eyes on their face. </w:t>
      </w:r>
    </w:p>
    <w:p w:rsidR="00AA1D3F" w:rsidRPr="00AA1D3F" w:rsidRDefault="00AA1D3F" w:rsidP="00AA1D3F">
      <w:pPr>
        <w:pStyle w:val="NormalWeb"/>
        <w:rPr>
          <w:rFonts w:ascii="Arial" w:hAnsi="Arial" w:cs="Arial"/>
        </w:rPr>
      </w:pPr>
      <w:r w:rsidRPr="00AA1D3F">
        <w:rPr>
          <w:rFonts w:ascii="Arial" w:hAnsi="Arial" w:cs="Arial"/>
        </w:rPr>
        <w:t xml:space="preserve">To find out what to do with your hands, watch yourself in a mirror when you’re on a phone. You’ll use some of the same gestures when you’re talking. It’s fine to gesture with your hands, but don’t overdo it so you look like you’re directing traffic. </w:t>
      </w:r>
    </w:p>
    <w:p w:rsidR="00AA1D3F" w:rsidRDefault="00AA1D3F" w:rsidP="00AA1D3F">
      <w:pPr>
        <w:pStyle w:val="NormalWeb"/>
        <w:rPr>
          <w:rFonts w:ascii="Arial" w:hAnsi="Arial" w:cs="Arial"/>
          <w:b/>
        </w:rPr>
      </w:pPr>
      <w:r w:rsidRPr="00AA1D3F">
        <w:rPr>
          <w:rFonts w:ascii="Arial" w:hAnsi="Arial" w:cs="Arial"/>
          <w:b/>
        </w:rPr>
        <w:t>Don’t fidget and don’t play around with your hair, pen, nails, chair, jiggle your knees, tap your leg or anything else. It drives people crazy and will distract them from what you’re saying. You can fiddle with a paper clip (discreetly!) as a stress reliever if it helps you</w:t>
      </w:r>
      <w:r w:rsidR="001F6998">
        <w:rPr>
          <w:rFonts w:ascii="Arial" w:hAnsi="Arial" w:cs="Arial"/>
          <w:b/>
        </w:rPr>
        <w:t>.</w:t>
      </w:r>
      <w:r w:rsidRPr="00AA1D3F">
        <w:rPr>
          <w:rFonts w:ascii="Arial" w:hAnsi="Arial" w:cs="Arial"/>
          <w:b/>
        </w:rPr>
        <w:t xml:space="preserve">  </w:t>
      </w:r>
    </w:p>
    <w:p w:rsidR="001F6998" w:rsidRDefault="001F6998" w:rsidP="00AA1D3F">
      <w:pPr>
        <w:pStyle w:val="NormalWeb"/>
        <w:rPr>
          <w:rFonts w:ascii="Arial" w:hAnsi="Arial" w:cs="Arial"/>
          <w:b/>
        </w:rPr>
      </w:pPr>
      <w:r>
        <w:rPr>
          <w:rFonts w:ascii="Arial" w:hAnsi="Arial" w:cs="Arial"/>
          <w:b/>
        </w:rPr>
        <w:t>Finally and most importantly:-</w:t>
      </w:r>
    </w:p>
    <w:p w:rsidR="001F6998" w:rsidRDefault="001F6998" w:rsidP="00AA1D3F">
      <w:pPr>
        <w:pStyle w:val="NormalWeb"/>
        <w:rPr>
          <w:rFonts w:ascii="Arial" w:hAnsi="Arial" w:cs="Arial"/>
          <w:b/>
          <w:sz w:val="28"/>
          <w:szCs w:val="28"/>
        </w:rPr>
      </w:pPr>
      <w:r w:rsidRPr="001F6998">
        <w:rPr>
          <w:rFonts w:ascii="Arial" w:hAnsi="Arial" w:cs="Arial"/>
          <w:b/>
          <w:sz w:val="28"/>
          <w:szCs w:val="28"/>
        </w:rPr>
        <w:t xml:space="preserve">Switch Your Mobile </w:t>
      </w:r>
      <w:r>
        <w:rPr>
          <w:rFonts w:ascii="Arial" w:hAnsi="Arial" w:cs="Arial"/>
          <w:b/>
          <w:sz w:val="28"/>
          <w:szCs w:val="28"/>
        </w:rPr>
        <w:t>Off</w:t>
      </w:r>
      <w:r w:rsidRPr="001F6998">
        <w:rPr>
          <w:rFonts w:ascii="Arial" w:hAnsi="Arial" w:cs="Arial"/>
          <w:b/>
          <w:sz w:val="28"/>
          <w:szCs w:val="28"/>
        </w:rPr>
        <w:t xml:space="preserve"> </w:t>
      </w:r>
      <w:r w:rsidRPr="001F6998">
        <w:rPr>
          <w:rFonts w:ascii="Arial" w:hAnsi="Arial" w:cs="Arial"/>
          <w:b/>
          <w:sz w:val="28"/>
          <w:szCs w:val="28"/>
          <w:u w:val="single"/>
        </w:rPr>
        <w:t>before</w:t>
      </w:r>
      <w:r w:rsidRPr="001F6998">
        <w:rPr>
          <w:rFonts w:ascii="Arial" w:hAnsi="Arial" w:cs="Arial"/>
          <w:b/>
          <w:sz w:val="28"/>
          <w:szCs w:val="28"/>
        </w:rPr>
        <w:t xml:space="preserve"> you go into the interview.</w:t>
      </w:r>
    </w:p>
    <w:p w:rsidR="00D82C41" w:rsidRDefault="00D82C41" w:rsidP="00AA1D3F">
      <w:pPr>
        <w:pStyle w:val="NormalWeb"/>
        <w:rPr>
          <w:rFonts w:ascii="Arial" w:hAnsi="Arial" w:cs="Arial"/>
          <w:b/>
          <w:sz w:val="28"/>
          <w:szCs w:val="28"/>
        </w:rPr>
      </w:pPr>
    </w:p>
    <w:p w:rsidR="00D82C41" w:rsidRDefault="00D82C41" w:rsidP="00AA1D3F">
      <w:pPr>
        <w:pStyle w:val="NormalWeb"/>
        <w:rPr>
          <w:rFonts w:ascii="Arial" w:hAnsi="Arial" w:cs="Arial"/>
          <w:b/>
          <w:sz w:val="28"/>
          <w:szCs w:val="28"/>
        </w:rPr>
      </w:pPr>
      <w:r>
        <w:rPr>
          <w:rFonts w:ascii="Arial" w:hAnsi="Arial" w:cs="Arial"/>
          <w:b/>
          <w:sz w:val="28"/>
          <w:szCs w:val="28"/>
        </w:rPr>
        <w:t>Useful Links</w:t>
      </w:r>
    </w:p>
    <w:p w:rsidR="00D82C41" w:rsidRDefault="00D82C41" w:rsidP="00AA1D3F">
      <w:pPr>
        <w:pStyle w:val="NormalWeb"/>
        <w:rPr>
          <w:rFonts w:ascii="Arial" w:hAnsi="Arial" w:cs="Arial"/>
          <w:b/>
          <w:sz w:val="28"/>
          <w:szCs w:val="28"/>
        </w:rPr>
      </w:pPr>
      <w:hyperlink r:id="rId12" w:history="1">
        <w:r w:rsidRPr="00684BC5">
          <w:rPr>
            <w:rStyle w:val="Hyperlink"/>
            <w:rFonts w:ascii="Arial" w:hAnsi="Arial" w:cs="Arial"/>
            <w:b/>
            <w:sz w:val="28"/>
            <w:szCs w:val="28"/>
          </w:rPr>
          <w:t>http://www.interview-skills.co.uk/blog/top-10-competency-based-interview-questions-and-sample-answers/</w:t>
        </w:r>
      </w:hyperlink>
    </w:p>
    <w:p w:rsidR="00D82C41" w:rsidRDefault="00D82C41" w:rsidP="00AA1D3F">
      <w:pPr>
        <w:pStyle w:val="NormalWeb"/>
        <w:rPr>
          <w:rFonts w:ascii="Arial" w:hAnsi="Arial" w:cs="Arial"/>
          <w:b/>
          <w:sz w:val="28"/>
          <w:szCs w:val="28"/>
        </w:rPr>
      </w:pPr>
      <w:hyperlink r:id="rId13" w:history="1">
        <w:r w:rsidRPr="00684BC5">
          <w:rPr>
            <w:rStyle w:val="Hyperlink"/>
            <w:rFonts w:ascii="Arial" w:hAnsi="Arial" w:cs="Arial"/>
            <w:b/>
            <w:sz w:val="28"/>
            <w:szCs w:val="28"/>
          </w:rPr>
          <w:t>https://www.assess</w:t>
        </w:r>
        <w:r w:rsidRPr="00684BC5">
          <w:rPr>
            <w:rStyle w:val="Hyperlink"/>
            <w:rFonts w:ascii="Arial" w:hAnsi="Arial" w:cs="Arial"/>
            <w:b/>
            <w:sz w:val="28"/>
            <w:szCs w:val="28"/>
          </w:rPr>
          <w:t>m</w:t>
        </w:r>
        <w:r w:rsidRPr="00684BC5">
          <w:rPr>
            <w:rStyle w:val="Hyperlink"/>
            <w:rFonts w:ascii="Arial" w:hAnsi="Arial" w:cs="Arial"/>
            <w:b/>
            <w:sz w:val="28"/>
            <w:szCs w:val="28"/>
          </w:rPr>
          <w:t>entday.co.uk/free/competancy-based-interview/CompetancyBasedInterview-Questions.pdf</w:t>
        </w:r>
      </w:hyperlink>
    </w:p>
    <w:p w:rsidR="00D82C41" w:rsidRDefault="00D82C41" w:rsidP="00AA1D3F">
      <w:pPr>
        <w:pStyle w:val="NormalWeb"/>
        <w:rPr>
          <w:rFonts w:ascii="Arial" w:hAnsi="Arial" w:cs="Arial"/>
          <w:b/>
          <w:sz w:val="28"/>
          <w:szCs w:val="28"/>
        </w:rPr>
      </w:pPr>
      <w:hyperlink r:id="rId14" w:history="1">
        <w:r w:rsidRPr="00684BC5">
          <w:rPr>
            <w:rStyle w:val="Hyperlink"/>
            <w:rFonts w:ascii="Arial" w:hAnsi="Arial" w:cs="Arial"/>
            <w:b/>
            <w:sz w:val="28"/>
            <w:szCs w:val="28"/>
          </w:rPr>
          <w:t>https://www.assessmentday.co.uk/free/competancy-based-interview/CompetancyBasedinterview-Reccommendations.pdf</w:t>
        </w:r>
      </w:hyperlink>
    </w:p>
    <w:p w:rsidR="00D82C41" w:rsidRDefault="00D82C41" w:rsidP="00AA1D3F">
      <w:pPr>
        <w:pStyle w:val="NormalWeb"/>
        <w:rPr>
          <w:rFonts w:ascii="Arial" w:hAnsi="Arial" w:cs="Arial"/>
          <w:b/>
          <w:sz w:val="28"/>
          <w:szCs w:val="28"/>
        </w:rPr>
      </w:pPr>
      <w:hyperlink r:id="rId15" w:history="1">
        <w:r w:rsidRPr="00684BC5">
          <w:rPr>
            <w:rStyle w:val="Hyperlink"/>
            <w:rFonts w:ascii="Arial" w:hAnsi="Arial" w:cs="Arial"/>
            <w:b/>
            <w:sz w:val="28"/>
            <w:szCs w:val="28"/>
          </w:rPr>
          <w:t>https://www.reed.co.uk/career-advice/job-interview-questions-for-employers/</w:t>
        </w:r>
      </w:hyperlink>
    </w:p>
    <w:p w:rsidR="00D82C41" w:rsidRDefault="00EF419B" w:rsidP="00AA1D3F">
      <w:pPr>
        <w:pStyle w:val="NormalWeb"/>
        <w:rPr>
          <w:rFonts w:ascii="Arial" w:hAnsi="Arial" w:cs="Arial"/>
          <w:b/>
          <w:sz w:val="28"/>
          <w:szCs w:val="28"/>
        </w:rPr>
      </w:pPr>
      <w:hyperlink r:id="rId16" w:history="1">
        <w:r w:rsidRPr="00684BC5">
          <w:rPr>
            <w:rStyle w:val="Hyperlink"/>
            <w:rFonts w:ascii="Arial" w:hAnsi="Arial" w:cs="Arial"/>
            <w:b/>
            <w:sz w:val="28"/>
            <w:szCs w:val="28"/>
          </w:rPr>
          <w:t>https://www.themuse.com/advice/10-interview-questions-you-should-never-ask-and-5-you-always-should</w:t>
        </w:r>
      </w:hyperlink>
    </w:p>
    <w:p w:rsidR="00EF419B" w:rsidRDefault="00EF419B" w:rsidP="00AA1D3F">
      <w:pPr>
        <w:pStyle w:val="NormalWeb"/>
        <w:rPr>
          <w:rFonts w:ascii="Arial" w:hAnsi="Arial" w:cs="Arial"/>
          <w:b/>
          <w:sz w:val="28"/>
          <w:szCs w:val="28"/>
        </w:rPr>
      </w:pPr>
    </w:p>
    <w:p w:rsidR="00D82C41" w:rsidRPr="001F6998" w:rsidRDefault="00D82C41" w:rsidP="00AA1D3F">
      <w:pPr>
        <w:pStyle w:val="NormalWeb"/>
        <w:rPr>
          <w:rFonts w:ascii="Arial" w:hAnsi="Arial" w:cs="Arial"/>
          <w:b/>
          <w:sz w:val="28"/>
          <w:szCs w:val="28"/>
        </w:rPr>
      </w:pPr>
      <w:r w:rsidRPr="00E207CA">
        <w:rPr>
          <w:rFonts w:ascii="Arial" w:hAnsi="Arial" w:cs="Arial"/>
        </w:rPr>
        <w:lastRenderedPageBreak/>
        <w:pict>
          <v:shape id="_x0000_i1028" type="#_x0000_t75" style="width:538.5pt;height:783pt">
            <v:imagedata r:id="rId17" o:title=""/>
          </v:shape>
        </w:pict>
      </w:r>
    </w:p>
    <w:sectPr w:rsidR="00D82C41" w:rsidRPr="001F6998" w:rsidSect="00EF419B">
      <w:headerReference w:type="even" r:id="rId18"/>
      <w:headerReference w:type="default" r:id="rId19"/>
      <w:footerReference w:type="even" r:id="rId20"/>
      <w:footerReference w:type="default" r:id="rId21"/>
      <w:headerReference w:type="first" r:id="rId22"/>
      <w:footerReference w:type="first" r:id="rId23"/>
      <w:pgSz w:w="11906" w:h="16838"/>
      <w:pgMar w:top="567"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9F9" w:rsidRDefault="003E59F9">
      <w:r>
        <w:separator/>
      </w:r>
    </w:p>
  </w:endnote>
  <w:endnote w:type="continuationSeparator" w:id="0">
    <w:p w:rsidR="003E59F9" w:rsidRDefault="003E5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41" w:rsidRDefault="00D82C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41" w:rsidRDefault="00D82C41">
    <w:pPr>
      <w:pStyle w:val="Footer"/>
    </w:pPr>
    <w:r>
      <w:t xml:space="preserve">Devised by Lynn Holmes at </w:t>
    </w:r>
    <w:smartTag w:uri="urn:schemas-microsoft-com:office:smarttags" w:element="place">
      <w:r>
        <w:t>Inverness</w:t>
      </w:r>
    </w:smartTag>
    <w:r>
      <w:t xml:space="preserve"> Job Centre Plus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41" w:rsidRDefault="00D82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9F9" w:rsidRDefault="003E59F9">
      <w:r>
        <w:separator/>
      </w:r>
    </w:p>
  </w:footnote>
  <w:footnote w:type="continuationSeparator" w:id="0">
    <w:p w:rsidR="003E59F9" w:rsidRDefault="003E5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41" w:rsidRDefault="00D82C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41" w:rsidRDefault="00D82C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41" w:rsidRDefault="00D82C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363"/>
    <w:multiLevelType w:val="multilevel"/>
    <w:tmpl w:val="13D637D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93714"/>
    <w:multiLevelType w:val="multilevel"/>
    <w:tmpl w:val="8256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51810"/>
    <w:multiLevelType w:val="multilevel"/>
    <w:tmpl w:val="954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419A7"/>
    <w:multiLevelType w:val="multilevel"/>
    <w:tmpl w:val="8DB2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27DB6"/>
    <w:multiLevelType w:val="multilevel"/>
    <w:tmpl w:val="1BD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40615"/>
    <w:multiLevelType w:val="multilevel"/>
    <w:tmpl w:val="0618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B4926"/>
    <w:multiLevelType w:val="multilevel"/>
    <w:tmpl w:val="0F9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C0706"/>
    <w:multiLevelType w:val="multilevel"/>
    <w:tmpl w:val="1FC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F7C2D"/>
    <w:multiLevelType w:val="hybridMultilevel"/>
    <w:tmpl w:val="3078CA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FE8485C"/>
    <w:multiLevelType w:val="multilevel"/>
    <w:tmpl w:val="5D7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64DB8"/>
    <w:multiLevelType w:val="multilevel"/>
    <w:tmpl w:val="B190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B1644"/>
    <w:multiLevelType w:val="multilevel"/>
    <w:tmpl w:val="BE18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F638E"/>
    <w:multiLevelType w:val="multilevel"/>
    <w:tmpl w:val="1182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70EE9"/>
    <w:multiLevelType w:val="multilevel"/>
    <w:tmpl w:val="805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4420D"/>
    <w:multiLevelType w:val="multilevel"/>
    <w:tmpl w:val="396C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046D83"/>
    <w:multiLevelType w:val="multilevel"/>
    <w:tmpl w:val="06B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2"/>
  </w:num>
  <w:num w:numId="5">
    <w:abstractNumId w:val="3"/>
  </w:num>
  <w:num w:numId="6">
    <w:abstractNumId w:val="6"/>
  </w:num>
  <w:num w:numId="7">
    <w:abstractNumId w:val="4"/>
  </w:num>
  <w:num w:numId="8">
    <w:abstractNumId w:val="13"/>
  </w:num>
  <w:num w:numId="9">
    <w:abstractNumId w:val="11"/>
  </w:num>
  <w:num w:numId="10">
    <w:abstractNumId w:val="10"/>
  </w:num>
  <w:num w:numId="11">
    <w:abstractNumId w:val="7"/>
  </w:num>
  <w:num w:numId="12">
    <w:abstractNumId w:val="5"/>
  </w:num>
  <w:num w:numId="13">
    <w:abstractNumId w:val="12"/>
  </w:num>
  <w:num w:numId="14">
    <w:abstractNumId w:val="14"/>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C6A"/>
    <w:rsid w:val="0009785F"/>
    <w:rsid w:val="000B4272"/>
    <w:rsid w:val="00171F43"/>
    <w:rsid w:val="001F6998"/>
    <w:rsid w:val="0021159B"/>
    <w:rsid w:val="00224A5A"/>
    <w:rsid w:val="00335589"/>
    <w:rsid w:val="003852B1"/>
    <w:rsid w:val="003E59F9"/>
    <w:rsid w:val="00424D5A"/>
    <w:rsid w:val="005677B1"/>
    <w:rsid w:val="00596F04"/>
    <w:rsid w:val="005F0056"/>
    <w:rsid w:val="005F2E92"/>
    <w:rsid w:val="0065183D"/>
    <w:rsid w:val="00791E3B"/>
    <w:rsid w:val="00843E37"/>
    <w:rsid w:val="00941E00"/>
    <w:rsid w:val="00951013"/>
    <w:rsid w:val="009806D0"/>
    <w:rsid w:val="00AA1D3F"/>
    <w:rsid w:val="00B749B7"/>
    <w:rsid w:val="00C03217"/>
    <w:rsid w:val="00C1257D"/>
    <w:rsid w:val="00C12C98"/>
    <w:rsid w:val="00C35F14"/>
    <w:rsid w:val="00D11FFB"/>
    <w:rsid w:val="00D82C41"/>
    <w:rsid w:val="00DC3A42"/>
    <w:rsid w:val="00E51181"/>
    <w:rsid w:val="00EF419B"/>
    <w:rsid w:val="00F0124E"/>
    <w:rsid w:val="00F74E52"/>
    <w:rsid w:val="00F915F0"/>
    <w:rsid w:val="00F96C6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D3F"/>
    <w:rPr>
      <w:sz w:val="24"/>
      <w:szCs w:val="24"/>
      <w:lang w:eastAsia="en-US"/>
    </w:rPr>
  </w:style>
  <w:style w:type="paragraph" w:styleId="Heading2">
    <w:name w:val="heading 2"/>
    <w:basedOn w:val="Normal"/>
    <w:qFormat/>
    <w:rsid w:val="00AA1D3F"/>
    <w:pPr>
      <w:spacing w:before="100" w:beforeAutospacing="1" w:after="100" w:afterAutospacing="1"/>
      <w:outlineLvl w:val="1"/>
    </w:pPr>
    <w:rPr>
      <w:b/>
      <w:bCs/>
      <w:sz w:val="36"/>
      <w:szCs w:val="36"/>
      <w:lang w:eastAsia="en-GB"/>
    </w:rPr>
  </w:style>
  <w:style w:type="character" w:default="1" w:styleId="DefaultParagraphFont">
    <w:name w:val="Default Paragraph Font"/>
    <w:link w:val="DefaultParagraphFont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74E52"/>
    <w:rPr>
      <w:color w:val="0000FF"/>
      <w:u w:val="single"/>
    </w:rPr>
  </w:style>
  <w:style w:type="paragraph" w:customStyle="1" w:styleId="DefaultParagraphFontCharChar">
    <w:name w:val="Default Paragraph Font Char Char"/>
    <w:aliases w:val="Default Paragraph Font Para Char Char Char Char Char Char Char Char Char Char Char Char Char Char Char Char Char Char Char, Char Char1 Car Car Char Char Char Char, Char Char1 Car Car Char Char Char1"/>
    <w:basedOn w:val="Normal"/>
    <w:link w:val="DefaultParagraphFont"/>
    <w:rsid w:val="00F74E52"/>
    <w:pPr>
      <w:spacing w:after="120" w:line="240" w:lineRule="exact"/>
    </w:pPr>
    <w:rPr>
      <w:rFonts w:ascii="Verdana" w:hAnsi="Verdana"/>
      <w:sz w:val="20"/>
      <w:szCs w:val="20"/>
      <w:lang w:val="en-US"/>
    </w:rPr>
  </w:style>
  <w:style w:type="paragraph" w:styleId="BalloonText">
    <w:name w:val="Balloon Text"/>
    <w:basedOn w:val="Normal"/>
    <w:semiHidden/>
    <w:rsid w:val="00335589"/>
    <w:rPr>
      <w:rFonts w:ascii="Tahoma" w:hAnsi="Tahoma" w:cs="Tahoma"/>
      <w:sz w:val="16"/>
      <w:szCs w:val="16"/>
    </w:rPr>
  </w:style>
  <w:style w:type="paragraph" w:customStyle="1" w:styleId="question">
    <w:name w:val="question"/>
    <w:basedOn w:val="Normal"/>
    <w:rsid w:val="00AA1D3F"/>
    <w:pPr>
      <w:spacing w:before="100" w:beforeAutospacing="1" w:after="100" w:afterAutospacing="1"/>
    </w:pPr>
    <w:rPr>
      <w:lang w:eastAsia="en-GB"/>
    </w:rPr>
  </w:style>
  <w:style w:type="paragraph" w:styleId="NormalWeb">
    <w:name w:val="Normal (Web)"/>
    <w:basedOn w:val="Normal"/>
    <w:rsid w:val="00AA1D3F"/>
    <w:pPr>
      <w:spacing w:before="100" w:beforeAutospacing="1" w:after="100" w:afterAutospacing="1"/>
    </w:pPr>
    <w:rPr>
      <w:lang w:eastAsia="en-GB"/>
    </w:rPr>
  </w:style>
  <w:style w:type="character" w:styleId="Strong">
    <w:name w:val="Strong"/>
    <w:qFormat/>
    <w:rsid w:val="00AA1D3F"/>
    <w:rPr>
      <w:b/>
      <w:bCs/>
    </w:rPr>
  </w:style>
  <w:style w:type="character" w:styleId="Emphasis">
    <w:name w:val="Emphasis"/>
    <w:qFormat/>
    <w:rsid w:val="00AA1D3F"/>
    <w:rPr>
      <w:i/>
      <w:iCs/>
    </w:rPr>
  </w:style>
  <w:style w:type="paragraph" w:styleId="Header">
    <w:name w:val="header"/>
    <w:basedOn w:val="Normal"/>
    <w:rsid w:val="00224A5A"/>
    <w:pPr>
      <w:tabs>
        <w:tab w:val="center" w:pos="4153"/>
        <w:tab w:val="right" w:pos="8306"/>
      </w:tabs>
    </w:pPr>
  </w:style>
  <w:style w:type="paragraph" w:styleId="Footer">
    <w:name w:val="footer"/>
    <w:basedOn w:val="Normal"/>
    <w:rsid w:val="00224A5A"/>
    <w:pPr>
      <w:tabs>
        <w:tab w:val="center" w:pos="4153"/>
        <w:tab w:val="right" w:pos="8306"/>
      </w:tabs>
    </w:pPr>
  </w:style>
  <w:style w:type="character" w:styleId="FollowedHyperlink">
    <w:name w:val="FollowedHyperlink"/>
    <w:rsid w:val="00D11FFB"/>
    <w:rPr>
      <w:color w:val="800080"/>
      <w:u w:val="single"/>
    </w:rPr>
  </w:style>
  <w:style w:type="paragraph" w:styleId="z-TopofForm">
    <w:name w:val="HTML Top of Form"/>
    <w:basedOn w:val="Normal"/>
    <w:next w:val="Normal"/>
    <w:link w:val="z-TopofFormChar"/>
    <w:hidden/>
    <w:uiPriority w:val="99"/>
    <w:semiHidden/>
    <w:unhideWhenUsed/>
    <w:rsid w:val="00F0124E"/>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0124E"/>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0124E"/>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0124E"/>
    <w:rPr>
      <w:rFonts w:ascii="Arial"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9369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assessmentday.co.uk/free/competancy-based-interview/CompetancyBasedInterview-Question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interview-skills.co.uk/blog/top-10-competency-based-interview-questions-and-sample-answers/"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muse.com/advice/10-interview-questions-you-should-never-ask-and-5-you-always-shoul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ed.co.uk/career-advice/job-interview-questions-for-employers/" TargetMode="External"/><Relationship Id="rId23" Type="http://schemas.openxmlformats.org/officeDocument/2006/relationships/footer" Target="footer3.xml"/><Relationship Id="rId10" Type="http://schemas.openxmlformats.org/officeDocument/2006/relationships/hyperlink" Target="http://www.myworldofwork.co.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jobsite.co.uk/bemyinterviewer" TargetMode="External"/><Relationship Id="rId14" Type="http://schemas.openxmlformats.org/officeDocument/2006/relationships/hyperlink" Target="https://www.assessmentday.co.uk/free/competancy-based-interview/CompetancyBasedinterview-Reccommendations.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9749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How to use Universal Jobmatch</vt:lpstr>
    </vt:vector>
  </TitlesOfParts>
  <Company>DWP</Company>
  <LinksUpToDate>false</LinksUpToDate>
  <CharactersWithSpaces>11552</CharactersWithSpaces>
  <SharedDoc>false</SharedDoc>
  <HLinks>
    <vt:vector size="42" baseType="variant">
      <vt:variant>
        <vt:i4>6357033</vt:i4>
      </vt:variant>
      <vt:variant>
        <vt:i4>24</vt:i4>
      </vt:variant>
      <vt:variant>
        <vt:i4>0</vt:i4>
      </vt:variant>
      <vt:variant>
        <vt:i4>5</vt:i4>
      </vt:variant>
      <vt:variant>
        <vt:lpwstr>https://www.themuse.com/advice/10-interview-questions-you-should-never-ask-and-5-you-always-should</vt:lpwstr>
      </vt:variant>
      <vt:variant>
        <vt:lpwstr/>
      </vt:variant>
      <vt:variant>
        <vt:i4>2293874</vt:i4>
      </vt:variant>
      <vt:variant>
        <vt:i4>21</vt:i4>
      </vt:variant>
      <vt:variant>
        <vt:i4>0</vt:i4>
      </vt:variant>
      <vt:variant>
        <vt:i4>5</vt:i4>
      </vt:variant>
      <vt:variant>
        <vt:lpwstr>https://www.reed.co.uk/career-advice/job-interview-questions-for-employers/</vt:lpwstr>
      </vt:variant>
      <vt:variant>
        <vt:lpwstr/>
      </vt:variant>
      <vt:variant>
        <vt:i4>5439510</vt:i4>
      </vt:variant>
      <vt:variant>
        <vt:i4>18</vt:i4>
      </vt:variant>
      <vt:variant>
        <vt:i4>0</vt:i4>
      </vt:variant>
      <vt:variant>
        <vt:i4>5</vt:i4>
      </vt:variant>
      <vt:variant>
        <vt:lpwstr>https://www.assessmentday.co.uk/free/competancy-based-interview/CompetancyBasedinterview-Reccommendations.pdf</vt:lpwstr>
      </vt:variant>
      <vt:variant>
        <vt:lpwstr/>
      </vt:variant>
      <vt:variant>
        <vt:i4>6815791</vt:i4>
      </vt:variant>
      <vt:variant>
        <vt:i4>15</vt:i4>
      </vt:variant>
      <vt:variant>
        <vt:i4>0</vt:i4>
      </vt:variant>
      <vt:variant>
        <vt:i4>5</vt:i4>
      </vt:variant>
      <vt:variant>
        <vt:lpwstr>https://www.assessmentday.co.uk/free/competancy-based-interview/CompetancyBasedInterview-Questions.pdf</vt:lpwstr>
      </vt:variant>
      <vt:variant>
        <vt:lpwstr/>
      </vt:variant>
      <vt:variant>
        <vt:i4>4063268</vt:i4>
      </vt:variant>
      <vt:variant>
        <vt:i4>12</vt:i4>
      </vt:variant>
      <vt:variant>
        <vt:i4>0</vt:i4>
      </vt:variant>
      <vt:variant>
        <vt:i4>5</vt:i4>
      </vt:variant>
      <vt:variant>
        <vt:lpwstr>http://www.interview-skills.co.uk/blog/top-10-competency-based-interview-questions-and-sample-answers/</vt:lpwstr>
      </vt:variant>
      <vt:variant>
        <vt:lpwstr/>
      </vt:variant>
      <vt:variant>
        <vt:i4>6488180</vt:i4>
      </vt:variant>
      <vt:variant>
        <vt:i4>6</vt:i4>
      </vt:variant>
      <vt:variant>
        <vt:i4>0</vt:i4>
      </vt:variant>
      <vt:variant>
        <vt:i4>5</vt:i4>
      </vt:variant>
      <vt:variant>
        <vt:lpwstr>http://www.myworldofwork.co.uk/</vt:lpwstr>
      </vt:variant>
      <vt:variant>
        <vt:lpwstr/>
      </vt:variant>
      <vt:variant>
        <vt:i4>327746</vt:i4>
      </vt:variant>
      <vt:variant>
        <vt:i4>3</vt:i4>
      </vt:variant>
      <vt:variant>
        <vt:i4>0</vt:i4>
      </vt:variant>
      <vt:variant>
        <vt:i4>5</vt:i4>
      </vt:variant>
      <vt:variant>
        <vt:lpwstr>http://www.jobsite.co.uk/bemyinterviewer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Universal Jobmatch</dc:title>
  <dc:creator>44544611</dc:creator>
  <cp:lastModifiedBy>Windows User</cp:lastModifiedBy>
  <cp:revision>2</cp:revision>
  <cp:lastPrinted>2017-01-26T14:28:00Z</cp:lastPrinted>
  <dcterms:created xsi:type="dcterms:W3CDTF">2017-06-21T08:27:00Z</dcterms:created>
  <dcterms:modified xsi:type="dcterms:W3CDTF">2017-06-21T08:27:00Z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-1252513332</vt:i4>
  </property>
  <property fmtid="{D5CDD505-2E9C-101B-9397-08002B2CF9AE}" pid="3" name="_NewReviewCycle">
    <vt:lpwstr/>
  </property>
  <property fmtid="{D5CDD505-2E9C-101B-9397-08002B2CF9AE}" pid="4" name="_EmailSubject">
    <vt:lpwstr>Help</vt:lpwstr>
  </property>
  <property fmtid="{D5CDD505-2E9C-101B-9397-08002B2CF9AE}" pid="5" name="_AuthorEmail">
    <vt:lpwstr>LYNN.HOLMES1@DWP.GSI.GOV.UK</vt:lpwstr>
  </property>
  <property fmtid="{D5CDD505-2E9C-101B-9397-08002B2CF9AE}" pid="6" name="_AuthorEmailDisplayName">
    <vt:lpwstr>Holmes Lynn JCP INVERNESS RIVER HOUSE</vt:lpwstr>
  </property>
  <property fmtid="{D5CDD505-2E9C-101B-9397-08002B2CF9AE}" pid="7" name="_ReviewingToolsShownOnce">
    <vt:lpwstr/>
  </property>
</Properties>
</file>